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56A" w:rsidRPr="00A03146" w:rsidRDefault="00B7456A" w:rsidP="00A03146">
      <w:pPr>
        <w:spacing w:after="0"/>
        <w:ind w:left="2880" w:firstLine="720"/>
        <w:rPr>
          <w:rFonts w:ascii="Times New Roman" w:hAnsi="Times New Roman" w:cs="Times New Roman"/>
          <w:b/>
          <w:sz w:val="32"/>
          <w:szCs w:val="32"/>
          <w:u w:val="single"/>
        </w:rPr>
      </w:pPr>
      <w:bookmarkStart w:id="0" w:name="_GoBack"/>
      <w:bookmarkEnd w:id="0"/>
      <w:r w:rsidRPr="00A03146">
        <w:rPr>
          <w:rFonts w:ascii="Times New Roman" w:hAnsi="Times New Roman" w:cs="Times New Roman"/>
          <w:b/>
          <w:sz w:val="32"/>
          <w:szCs w:val="32"/>
          <w:u w:val="single"/>
        </w:rPr>
        <w:t>Funding College</w:t>
      </w:r>
    </w:p>
    <w:p w:rsidR="00A40B5B" w:rsidRPr="0086429C" w:rsidRDefault="00A40B5B" w:rsidP="006721A7">
      <w:pPr>
        <w:spacing w:after="0"/>
        <w:ind w:left="720"/>
        <w:jc w:val="center"/>
        <w:rPr>
          <w:rFonts w:ascii="Times New Roman" w:hAnsi="Times New Roman" w:cs="Times New Roman"/>
          <w:b/>
          <w:sz w:val="24"/>
          <w:szCs w:val="24"/>
          <w:u w:val="single"/>
        </w:rPr>
      </w:pPr>
    </w:p>
    <w:p w:rsidR="00B7456A" w:rsidRPr="0086429C" w:rsidRDefault="00B7456A" w:rsidP="006721A7">
      <w:pPr>
        <w:spacing w:after="0"/>
        <w:ind w:left="540" w:hanging="540"/>
        <w:rPr>
          <w:rFonts w:ascii="Times New Roman" w:hAnsi="Times New Roman" w:cs="Times New Roman"/>
          <w:sz w:val="24"/>
          <w:szCs w:val="24"/>
        </w:rPr>
      </w:pPr>
      <w:r w:rsidRPr="0086429C">
        <w:rPr>
          <w:rFonts w:ascii="Times New Roman" w:hAnsi="Times New Roman" w:cs="Times New Roman"/>
          <w:sz w:val="24"/>
          <w:szCs w:val="24"/>
        </w:rPr>
        <w:t xml:space="preserve">There are three main ways high school students can </w:t>
      </w:r>
      <w:r w:rsidR="00BB0DAC" w:rsidRPr="0086429C">
        <w:rPr>
          <w:rFonts w:ascii="Times New Roman" w:hAnsi="Times New Roman" w:cs="Times New Roman"/>
          <w:sz w:val="24"/>
          <w:szCs w:val="24"/>
        </w:rPr>
        <w:t xml:space="preserve">help </w:t>
      </w:r>
      <w:r w:rsidRPr="0086429C">
        <w:rPr>
          <w:rFonts w:ascii="Times New Roman" w:hAnsi="Times New Roman" w:cs="Times New Roman"/>
          <w:sz w:val="24"/>
          <w:szCs w:val="24"/>
        </w:rPr>
        <w:t>fund their college educations</w:t>
      </w:r>
      <w:r w:rsidR="00A03146">
        <w:rPr>
          <w:rFonts w:ascii="Times New Roman" w:hAnsi="Times New Roman" w:cs="Times New Roman"/>
          <w:sz w:val="24"/>
          <w:szCs w:val="24"/>
        </w:rPr>
        <w:t>:</w:t>
      </w:r>
    </w:p>
    <w:p w:rsidR="00B7456A" w:rsidRPr="0086429C" w:rsidRDefault="00B7456A" w:rsidP="006721A7">
      <w:pPr>
        <w:pStyle w:val="ListParagraph"/>
        <w:numPr>
          <w:ilvl w:val="0"/>
          <w:numId w:val="1"/>
        </w:numPr>
        <w:spacing w:after="0"/>
        <w:ind w:left="540" w:hanging="540"/>
        <w:rPr>
          <w:rFonts w:ascii="Times New Roman" w:hAnsi="Times New Roman" w:cs="Times New Roman"/>
          <w:sz w:val="24"/>
          <w:szCs w:val="24"/>
        </w:rPr>
      </w:pPr>
      <w:r w:rsidRPr="0086429C">
        <w:rPr>
          <w:rFonts w:ascii="Times New Roman" w:hAnsi="Times New Roman" w:cs="Times New Roman"/>
          <w:sz w:val="24"/>
          <w:szCs w:val="24"/>
        </w:rPr>
        <w:t>Money from the Government (Grants and Loans)</w:t>
      </w:r>
    </w:p>
    <w:p w:rsidR="00B7456A" w:rsidRPr="0086429C" w:rsidRDefault="00B7456A" w:rsidP="006721A7">
      <w:pPr>
        <w:pStyle w:val="ListParagraph"/>
        <w:numPr>
          <w:ilvl w:val="0"/>
          <w:numId w:val="1"/>
        </w:numPr>
        <w:spacing w:after="0"/>
        <w:ind w:left="540" w:hanging="540"/>
        <w:rPr>
          <w:rFonts w:ascii="Times New Roman" w:hAnsi="Times New Roman" w:cs="Times New Roman"/>
          <w:sz w:val="24"/>
          <w:szCs w:val="24"/>
        </w:rPr>
      </w:pPr>
      <w:r w:rsidRPr="0086429C">
        <w:rPr>
          <w:rFonts w:ascii="Times New Roman" w:hAnsi="Times New Roman" w:cs="Times New Roman"/>
          <w:sz w:val="24"/>
          <w:szCs w:val="24"/>
        </w:rPr>
        <w:t>Money from the Colleges (Scholarships)</w:t>
      </w:r>
    </w:p>
    <w:p w:rsidR="00B7456A" w:rsidRPr="0086429C" w:rsidRDefault="00B7456A" w:rsidP="006721A7">
      <w:pPr>
        <w:pStyle w:val="ListParagraph"/>
        <w:numPr>
          <w:ilvl w:val="0"/>
          <w:numId w:val="1"/>
        </w:numPr>
        <w:spacing w:after="0"/>
        <w:ind w:left="540" w:hanging="540"/>
        <w:rPr>
          <w:rFonts w:ascii="Times New Roman" w:hAnsi="Times New Roman" w:cs="Times New Roman"/>
          <w:sz w:val="24"/>
          <w:szCs w:val="24"/>
        </w:rPr>
      </w:pPr>
      <w:r w:rsidRPr="0086429C">
        <w:rPr>
          <w:rFonts w:ascii="Times New Roman" w:hAnsi="Times New Roman" w:cs="Times New Roman"/>
          <w:sz w:val="24"/>
          <w:szCs w:val="24"/>
        </w:rPr>
        <w:t>Money from Elsewhere (Independent Scholarships</w:t>
      </w:r>
      <w:r w:rsidR="005B7D1A" w:rsidRPr="0086429C">
        <w:rPr>
          <w:rFonts w:ascii="Times New Roman" w:hAnsi="Times New Roman" w:cs="Times New Roman"/>
          <w:sz w:val="24"/>
          <w:szCs w:val="24"/>
        </w:rPr>
        <w:t>, Contests</w:t>
      </w:r>
      <w:r w:rsidR="006C6B59" w:rsidRPr="0086429C">
        <w:rPr>
          <w:rFonts w:ascii="Times New Roman" w:hAnsi="Times New Roman" w:cs="Times New Roman"/>
          <w:sz w:val="24"/>
          <w:szCs w:val="24"/>
        </w:rPr>
        <w:t>,</w:t>
      </w:r>
      <w:r w:rsidR="005B7D1A" w:rsidRPr="0086429C">
        <w:rPr>
          <w:rFonts w:ascii="Times New Roman" w:hAnsi="Times New Roman" w:cs="Times New Roman"/>
          <w:sz w:val="24"/>
          <w:szCs w:val="24"/>
        </w:rPr>
        <w:t xml:space="preserve"> and Awards</w:t>
      </w:r>
      <w:r w:rsidRPr="0086429C">
        <w:rPr>
          <w:rFonts w:ascii="Times New Roman" w:hAnsi="Times New Roman" w:cs="Times New Roman"/>
          <w:sz w:val="24"/>
          <w:szCs w:val="24"/>
        </w:rPr>
        <w:t>)</w:t>
      </w:r>
    </w:p>
    <w:p w:rsidR="00B7456A" w:rsidRPr="0086429C" w:rsidRDefault="00B7456A" w:rsidP="006C6B59">
      <w:pPr>
        <w:spacing w:after="0"/>
        <w:rPr>
          <w:rFonts w:ascii="Times New Roman" w:hAnsi="Times New Roman" w:cs="Times New Roman"/>
          <w:sz w:val="24"/>
          <w:szCs w:val="24"/>
        </w:rPr>
      </w:pPr>
    </w:p>
    <w:p w:rsidR="00B7456A" w:rsidRPr="0086429C" w:rsidRDefault="00B7456A" w:rsidP="006C6B59">
      <w:pPr>
        <w:spacing w:after="0"/>
        <w:rPr>
          <w:rFonts w:ascii="Times New Roman" w:hAnsi="Times New Roman" w:cs="Times New Roman"/>
          <w:b/>
          <w:sz w:val="24"/>
          <w:szCs w:val="24"/>
          <w:u w:val="single"/>
        </w:rPr>
      </w:pPr>
      <w:r w:rsidRPr="0086429C">
        <w:rPr>
          <w:rFonts w:ascii="Times New Roman" w:hAnsi="Times New Roman" w:cs="Times New Roman"/>
          <w:b/>
          <w:sz w:val="24"/>
          <w:szCs w:val="24"/>
          <w:u w:val="single"/>
        </w:rPr>
        <w:t>Money from the Government:</w:t>
      </w:r>
    </w:p>
    <w:p w:rsidR="00B7456A" w:rsidRPr="0086429C" w:rsidRDefault="00B7456A" w:rsidP="006C6B59">
      <w:pPr>
        <w:spacing w:after="0"/>
        <w:rPr>
          <w:rFonts w:ascii="Times New Roman" w:hAnsi="Times New Roman" w:cs="Times New Roman"/>
          <w:sz w:val="24"/>
          <w:szCs w:val="24"/>
        </w:rPr>
      </w:pPr>
      <w:r w:rsidRPr="0086429C">
        <w:rPr>
          <w:rFonts w:ascii="Times New Roman" w:hAnsi="Times New Roman" w:cs="Times New Roman"/>
          <w:sz w:val="24"/>
          <w:szCs w:val="24"/>
        </w:rPr>
        <w:t xml:space="preserve">The U.S. Government has programs that help college student fund their college education. There are two </w:t>
      </w:r>
      <w:r w:rsidR="00B77B16" w:rsidRPr="0086429C">
        <w:rPr>
          <w:rFonts w:ascii="Times New Roman" w:hAnsi="Times New Roman" w:cs="Times New Roman"/>
          <w:sz w:val="24"/>
          <w:szCs w:val="24"/>
        </w:rPr>
        <w:t xml:space="preserve">ways in which they do so. First, there </w:t>
      </w:r>
      <w:r w:rsidRPr="0086429C">
        <w:rPr>
          <w:rFonts w:ascii="Times New Roman" w:hAnsi="Times New Roman" w:cs="Times New Roman"/>
          <w:sz w:val="24"/>
          <w:szCs w:val="24"/>
        </w:rPr>
        <w:t xml:space="preserve">are the governmental grants. Grants are the same thing as a scholarship in the respect that they do not have to </w:t>
      </w:r>
      <w:r w:rsidR="00A40B5B">
        <w:rPr>
          <w:rFonts w:ascii="Times New Roman" w:hAnsi="Times New Roman" w:cs="Times New Roman"/>
          <w:sz w:val="24"/>
          <w:szCs w:val="24"/>
        </w:rPr>
        <w:t xml:space="preserve">be </w:t>
      </w:r>
      <w:r w:rsidRPr="0086429C">
        <w:rPr>
          <w:rFonts w:ascii="Times New Roman" w:hAnsi="Times New Roman" w:cs="Times New Roman"/>
          <w:sz w:val="24"/>
          <w:szCs w:val="24"/>
        </w:rPr>
        <w:t>pa</w:t>
      </w:r>
      <w:r w:rsidR="00A40B5B">
        <w:rPr>
          <w:rFonts w:ascii="Times New Roman" w:hAnsi="Times New Roman" w:cs="Times New Roman"/>
          <w:sz w:val="24"/>
          <w:szCs w:val="24"/>
        </w:rPr>
        <w:t>id back</w:t>
      </w:r>
      <w:r w:rsidRPr="0086429C">
        <w:rPr>
          <w:rFonts w:ascii="Times New Roman" w:hAnsi="Times New Roman" w:cs="Times New Roman"/>
          <w:sz w:val="24"/>
          <w:szCs w:val="24"/>
        </w:rPr>
        <w:t>. These include Pell Grants, SMART Grants, FSEOG Grants, TEACH Grants,</w:t>
      </w:r>
      <w:r w:rsidR="00557228" w:rsidRPr="0086429C">
        <w:rPr>
          <w:rFonts w:ascii="Times New Roman" w:hAnsi="Times New Roman" w:cs="Times New Roman"/>
          <w:sz w:val="24"/>
          <w:szCs w:val="24"/>
        </w:rPr>
        <w:t xml:space="preserve"> Work Study,</w:t>
      </w:r>
      <w:r w:rsidRPr="0086429C">
        <w:rPr>
          <w:rFonts w:ascii="Times New Roman" w:hAnsi="Times New Roman" w:cs="Times New Roman"/>
          <w:sz w:val="24"/>
          <w:szCs w:val="24"/>
        </w:rPr>
        <w:t xml:space="preserve"> etc</w:t>
      </w:r>
      <w:r w:rsidR="006C6B59" w:rsidRPr="0086429C">
        <w:rPr>
          <w:rFonts w:ascii="Times New Roman" w:hAnsi="Times New Roman" w:cs="Times New Roman"/>
          <w:sz w:val="24"/>
          <w:szCs w:val="24"/>
        </w:rPr>
        <w:t>.</w:t>
      </w:r>
      <w:r w:rsidRPr="0086429C">
        <w:rPr>
          <w:rFonts w:ascii="Times New Roman" w:hAnsi="Times New Roman" w:cs="Times New Roman"/>
          <w:sz w:val="24"/>
          <w:szCs w:val="24"/>
        </w:rPr>
        <w:t xml:space="preserve"> </w:t>
      </w:r>
      <w:r w:rsidR="002A32D4" w:rsidRPr="0086429C">
        <w:rPr>
          <w:rFonts w:ascii="Times New Roman" w:hAnsi="Times New Roman" w:cs="Times New Roman"/>
          <w:sz w:val="24"/>
          <w:szCs w:val="24"/>
        </w:rPr>
        <w:t>Second, t</w:t>
      </w:r>
      <w:r w:rsidRPr="0086429C">
        <w:rPr>
          <w:rFonts w:ascii="Times New Roman" w:hAnsi="Times New Roman" w:cs="Times New Roman"/>
          <w:sz w:val="24"/>
          <w:szCs w:val="24"/>
        </w:rPr>
        <w:t xml:space="preserve">he U.S. Government is also happy to provide loans to any student who qualifies. Unfortunately, loans have to be paid back and many accrue interest while students are in college. These include Stafford Loans, Perkins Loans, </w:t>
      </w:r>
      <w:r w:rsidR="00557228" w:rsidRPr="0086429C">
        <w:rPr>
          <w:rFonts w:ascii="Times New Roman" w:hAnsi="Times New Roman" w:cs="Times New Roman"/>
          <w:sz w:val="24"/>
          <w:szCs w:val="24"/>
        </w:rPr>
        <w:t xml:space="preserve">Direct PLUS Loans, </w:t>
      </w:r>
      <w:r w:rsidRPr="0086429C">
        <w:rPr>
          <w:rFonts w:ascii="Times New Roman" w:hAnsi="Times New Roman" w:cs="Times New Roman"/>
          <w:sz w:val="24"/>
          <w:szCs w:val="24"/>
        </w:rPr>
        <w:t>etc</w:t>
      </w:r>
      <w:r w:rsidR="00A43939" w:rsidRPr="0086429C">
        <w:rPr>
          <w:rFonts w:ascii="Times New Roman" w:hAnsi="Times New Roman" w:cs="Times New Roman"/>
          <w:sz w:val="24"/>
          <w:szCs w:val="24"/>
        </w:rPr>
        <w:t>.</w:t>
      </w:r>
      <w:r w:rsidRPr="0086429C">
        <w:rPr>
          <w:rFonts w:ascii="Times New Roman" w:hAnsi="Times New Roman" w:cs="Times New Roman"/>
          <w:sz w:val="24"/>
          <w:szCs w:val="24"/>
        </w:rPr>
        <w:t xml:space="preserve"> To be considered for the governmental college funding options you only need to fill out the Free Application for Federal Student Aid (FAFSA). The FAFSA is found online at </w:t>
      </w:r>
      <w:hyperlink r:id="rId6" w:history="1">
        <w:r w:rsidR="00415AA1" w:rsidRPr="0086429C">
          <w:rPr>
            <w:rStyle w:val="Hyperlink"/>
            <w:rFonts w:ascii="Times New Roman" w:hAnsi="Times New Roman" w:cs="Times New Roman"/>
            <w:sz w:val="24"/>
            <w:szCs w:val="24"/>
          </w:rPr>
          <w:t>www.FAFSA.ed.gov</w:t>
        </w:r>
      </w:hyperlink>
      <w:r w:rsidRPr="0086429C">
        <w:rPr>
          <w:rFonts w:ascii="Times New Roman" w:hAnsi="Times New Roman" w:cs="Times New Roman"/>
          <w:sz w:val="24"/>
          <w:szCs w:val="24"/>
        </w:rPr>
        <w:t xml:space="preserve">. By filling </w:t>
      </w:r>
      <w:r w:rsidR="008538C9" w:rsidRPr="0086429C">
        <w:rPr>
          <w:rFonts w:ascii="Times New Roman" w:hAnsi="Times New Roman" w:cs="Times New Roman"/>
          <w:sz w:val="24"/>
          <w:szCs w:val="24"/>
        </w:rPr>
        <w:t xml:space="preserve">out </w:t>
      </w:r>
      <w:r w:rsidRPr="0086429C">
        <w:rPr>
          <w:rFonts w:ascii="Times New Roman" w:hAnsi="Times New Roman" w:cs="Times New Roman"/>
          <w:sz w:val="24"/>
          <w:szCs w:val="24"/>
        </w:rPr>
        <w:t xml:space="preserve">this form, students will be considered for </w:t>
      </w:r>
      <w:r w:rsidR="002A32D4" w:rsidRPr="0086429C">
        <w:rPr>
          <w:rFonts w:ascii="Times New Roman" w:hAnsi="Times New Roman" w:cs="Times New Roman"/>
          <w:sz w:val="24"/>
          <w:szCs w:val="24"/>
        </w:rPr>
        <w:t>governmental</w:t>
      </w:r>
      <w:r w:rsidRPr="0086429C">
        <w:rPr>
          <w:rFonts w:ascii="Times New Roman" w:hAnsi="Times New Roman" w:cs="Times New Roman"/>
          <w:sz w:val="24"/>
          <w:szCs w:val="24"/>
        </w:rPr>
        <w:t xml:space="preserve"> loans and grants based on their family’s estimated financial need.</w:t>
      </w:r>
      <w:r w:rsidR="00A40B5B">
        <w:rPr>
          <w:rFonts w:ascii="Times New Roman" w:hAnsi="Times New Roman" w:cs="Times New Roman"/>
          <w:sz w:val="24"/>
          <w:szCs w:val="24"/>
        </w:rPr>
        <w:t xml:space="preserve"> </w:t>
      </w:r>
      <w:r w:rsidR="003C3869">
        <w:rPr>
          <w:rFonts w:ascii="Times New Roman" w:hAnsi="Times New Roman" w:cs="Times New Roman"/>
          <w:sz w:val="24"/>
          <w:szCs w:val="24"/>
        </w:rPr>
        <w:t xml:space="preserve">Students and parents can begin completing the FAFSA on October 1 of the student’s senior year. </w:t>
      </w:r>
      <w:r w:rsidR="00F417C0">
        <w:rPr>
          <w:rFonts w:ascii="Times New Roman" w:hAnsi="Times New Roman" w:cs="Times New Roman"/>
          <w:sz w:val="24"/>
          <w:szCs w:val="24"/>
        </w:rPr>
        <w:t>It is recommended that everyone complete the FAFSA.</w:t>
      </w:r>
    </w:p>
    <w:p w:rsidR="00B7456A" w:rsidRPr="0086429C" w:rsidRDefault="00B7456A" w:rsidP="006C6B59">
      <w:pPr>
        <w:spacing w:after="0"/>
        <w:rPr>
          <w:rFonts w:ascii="Times New Roman" w:hAnsi="Times New Roman" w:cs="Times New Roman"/>
          <w:sz w:val="24"/>
          <w:szCs w:val="24"/>
        </w:rPr>
      </w:pPr>
    </w:p>
    <w:p w:rsidR="00B7456A" w:rsidRPr="0086429C" w:rsidRDefault="00B7456A" w:rsidP="006C6B59">
      <w:pPr>
        <w:spacing w:after="0"/>
        <w:rPr>
          <w:rFonts w:ascii="Times New Roman" w:hAnsi="Times New Roman" w:cs="Times New Roman"/>
          <w:b/>
          <w:sz w:val="24"/>
          <w:szCs w:val="24"/>
          <w:u w:val="single"/>
        </w:rPr>
      </w:pPr>
      <w:r w:rsidRPr="0086429C">
        <w:rPr>
          <w:rFonts w:ascii="Times New Roman" w:hAnsi="Times New Roman" w:cs="Times New Roman"/>
          <w:b/>
          <w:sz w:val="24"/>
          <w:szCs w:val="24"/>
          <w:u w:val="single"/>
        </w:rPr>
        <w:t>Money from the Colleges:</w:t>
      </w:r>
    </w:p>
    <w:p w:rsidR="00B7456A" w:rsidRPr="0086429C" w:rsidRDefault="00B7456A" w:rsidP="006C6B59">
      <w:pPr>
        <w:spacing w:after="0"/>
        <w:rPr>
          <w:rFonts w:ascii="Times New Roman" w:hAnsi="Times New Roman" w:cs="Times New Roman"/>
          <w:sz w:val="24"/>
          <w:szCs w:val="24"/>
        </w:rPr>
      </w:pPr>
      <w:r w:rsidRPr="0086429C">
        <w:rPr>
          <w:rFonts w:ascii="Times New Roman" w:hAnsi="Times New Roman" w:cs="Times New Roman"/>
          <w:sz w:val="24"/>
          <w:szCs w:val="24"/>
        </w:rPr>
        <w:t>Almost all colleges or universities have scholarships available to prospective and enrolled students. These are known as Institutional Scholarships. These scholarships come in many forms and amounts. The “lion</w:t>
      </w:r>
      <w:r w:rsidR="008538C9" w:rsidRPr="0086429C">
        <w:rPr>
          <w:rFonts w:ascii="Times New Roman" w:hAnsi="Times New Roman" w:cs="Times New Roman"/>
          <w:sz w:val="24"/>
          <w:szCs w:val="24"/>
        </w:rPr>
        <w:t>’</w:t>
      </w:r>
      <w:r w:rsidRPr="0086429C">
        <w:rPr>
          <w:rFonts w:ascii="Times New Roman" w:hAnsi="Times New Roman" w:cs="Times New Roman"/>
          <w:sz w:val="24"/>
          <w:szCs w:val="24"/>
        </w:rPr>
        <w:t>s share” of these scholarships are available to entering freshman students who qualify for them. These include merit scholarships, sports scholarships, band scholarships, etc</w:t>
      </w:r>
      <w:r w:rsidR="00A43939" w:rsidRPr="0086429C">
        <w:rPr>
          <w:rFonts w:ascii="Times New Roman" w:hAnsi="Times New Roman" w:cs="Times New Roman"/>
          <w:sz w:val="24"/>
          <w:szCs w:val="24"/>
        </w:rPr>
        <w:t>.</w:t>
      </w:r>
      <w:r w:rsidRPr="0086429C">
        <w:rPr>
          <w:rFonts w:ascii="Times New Roman" w:hAnsi="Times New Roman" w:cs="Times New Roman"/>
          <w:sz w:val="24"/>
          <w:szCs w:val="24"/>
        </w:rPr>
        <w:t xml:space="preserve"> Most colleges consider prospective students for merit scholarships when they complete the admissions application</w:t>
      </w:r>
      <w:r w:rsidR="005065BA" w:rsidRPr="0086429C">
        <w:rPr>
          <w:rFonts w:ascii="Times New Roman" w:hAnsi="Times New Roman" w:cs="Times New Roman"/>
          <w:sz w:val="24"/>
          <w:szCs w:val="24"/>
        </w:rPr>
        <w:t xml:space="preserve">; however, other colleges require a separate application. </w:t>
      </w:r>
      <w:r w:rsidR="00A43939" w:rsidRPr="0086429C">
        <w:rPr>
          <w:rFonts w:ascii="Times New Roman" w:hAnsi="Times New Roman" w:cs="Times New Roman"/>
          <w:sz w:val="24"/>
          <w:szCs w:val="24"/>
        </w:rPr>
        <w:t xml:space="preserve">Go </w:t>
      </w:r>
      <w:r w:rsidR="00A40B5B">
        <w:rPr>
          <w:rFonts w:ascii="Times New Roman" w:hAnsi="Times New Roman" w:cs="Times New Roman"/>
          <w:sz w:val="24"/>
          <w:szCs w:val="24"/>
        </w:rPr>
        <w:t xml:space="preserve">to </w:t>
      </w:r>
      <w:r w:rsidR="00A43939" w:rsidRPr="0086429C">
        <w:rPr>
          <w:rFonts w:ascii="Times New Roman" w:hAnsi="Times New Roman" w:cs="Times New Roman"/>
          <w:sz w:val="24"/>
          <w:szCs w:val="24"/>
        </w:rPr>
        <w:t xml:space="preserve">the scholarship page of your prospective schools. </w:t>
      </w:r>
      <w:r w:rsidR="00F417C0">
        <w:rPr>
          <w:rFonts w:ascii="Times New Roman" w:hAnsi="Times New Roman" w:cs="Times New Roman"/>
          <w:sz w:val="24"/>
          <w:szCs w:val="24"/>
        </w:rPr>
        <w:t xml:space="preserve">You should also complete the FAFSA and any documents requested by the college, so the financial aid office can create a financial aid package for your student. </w:t>
      </w:r>
      <w:r w:rsidRPr="0086429C">
        <w:rPr>
          <w:rFonts w:ascii="Times New Roman" w:hAnsi="Times New Roman" w:cs="Times New Roman"/>
          <w:sz w:val="24"/>
          <w:szCs w:val="24"/>
        </w:rPr>
        <w:t>In addition to entering freshman scholarships, there are current student scholarships for students that are already enrolled in the colleges.  These are for students who have excelled during their first few semesters of college and are usually administered by the Financial Aid</w:t>
      </w:r>
      <w:r w:rsidR="005065BA" w:rsidRPr="0086429C">
        <w:rPr>
          <w:rFonts w:ascii="Times New Roman" w:hAnsi="Times New Roman" w:cs="Times New Roman"/>
          <w:sz w:val="24"/>
          <w:szCs w:val="24"/>
        </w:rPr>
        <w:t>/Scholarship Office</w:t>
      </w:r>
      <w:r w:rsidRPr="0086429C">
        <w:rPr>
          <w:rFonts w:ascii="Times New Roman" w:hAnsi="Times New Roman" w:cs="Times New Roman"/>
          <w:sz w:val="24"/>
          <w:szCs w:val="24"/>
        </w:rPr>
        <w:t xml:space="preserve"> </w:t>
      </w:r>
      <w:r w:rsidR="0091686E" w:rsidRPr="0086429C">
        <w:rPr>
          <w:rFonts w:ascii="Times New Roman" w:hAnsi="Times New Roman" w:cs="Times New Roman"/>
          <w:sz w:val="24"/>
          <w:szCs w:val="24"/>
        </w:rPr>
        <w:t xml:space="preserve">at the </w:t>
      </w:r>
      <w:r w:rsidR="00A43939" w:rsidRPr="0086429C">
        <w:rPr>
          <w:rFonts w:ascii="Times New Roman" w:hAnsi="Times New Roman" w:cs="Times New Roman"/>
          <w:sz w:val="24"/>
          <w:szCs w:val="24"/>
        </w:rPr>
        <w:t>colleges and universities</w:t>
      </w:r>
      <w:r w:rsidRPr="0086429C">
        <w:rPr>
          <w:rFonts w:ascii="Times New Roman" w:hAnsi="Times New Roman" w:cs="Times New Roman"/>
          <w:sz w:val="24"/>
          <w:szCs w:val="24"/>
        </w:rPr>
        <w:t>.</w:t>
      </w:r>
    </w:p>
    <w:p w:rsidR="005065BA" w:rsidRPr="0086429C" w:rsidRDefault="005065BA" w:rsidP="006C6B59">
      <w:pPr>
        <w:spacing w:after="0"/>
        <w:rPr>
          <w:rFonts w:ascii="Times New Roman" w:hAnsi="Times New Roman" w:cs="Times New Roman"/>
          <w:b/>
          <w:sz w:val="24"/>
          <w:szCs w:val="24"/>
          <w:u w:val="single"/>
        </w:rPr>
      </w:pPr>
    </w:p>
    <w:p w:rsidR="00B7456A" w:rsidRPr="0086429C" w:rsidRDefault="00B7456A" w:rsidP="006C6B59">
      <w:pPr>
        <w:spacing w:after="0"/>
        <w:rPr>
          <w:rFonts w:ascii="Times New Roman" w:hAnsi="Times New Roman" w:cs="Times New Roman"/>
          <w:b/>
          <w:sz w:val="24"/>
          <w:szCs w:val="24"/>
          <w:u w:val="single"/>
        </w:rPr>
      </w:pPr>
      <w:r w:rsidRPr="0086429C">
        <w:rPr>
          <w:rFonts w:ascii="Times New Roman" w:hAnsi="Times New Roman" w:cs="Times New Roman"/>
          <w:b/>
          <w:sz w:val="24"/>
          <w:szCs w:val="24"/>
          <w:u w:val="single"/>
        </w:rPr>
        <w:t>Money from Elsewhere:</w:t>
      </w:r>
    </w:p>
    <w:p w:rsidR="00A21D6A" w:rsidRPr="0086429C" w:rsidRDefault="005B7D1A" w:rsidP="006C6B59">
      <w:pPr>
        <w:spacing w:after="0"/>
        <w:rPr>
          <w:rFonts w:ascii="Times New Roman" w:hAnsi="Times New Roman" w:cs="Times New Roman"/>
          <w:sz w:val="24"/>
          <w:szCs w:val="24"/>
        </w:rPr>
      </w:pPr>
      <w:r w:rsidRPr="0086429C">
        <w:rPr>
          <w:rFonts w:ascii="Times New Roman" w:hAnsi="Times New Roman" w:cs="Times New Roman"/>
          <w:sz w:val="24"/>
          <w:szCs w:val="24"/>
        </w:rPr>
        <w:t xml:space="preserve">The third option for funding college is </w:t>
      </w:r>
      <w:r w:rsidR="00A40B5B">
        <w:rPr>
          <w:rFonts w:ascii="Times New Roman" w:hAnsi="Times New Roman" w:cs="Times New Roman"/>
          <w:sz w:val="24"/>
          <w:szCs w:val="24"/>
        </w:rPr>
        <w:t>i</w:t>
      </w:r>
      <w:r w:rsidRPr="0086429C">
        <w:rPr>
          <w:rFonts w:ascii="Times New Roman" w:hAnsi="Times New Roman" w:cs="Times New Roman"/>
          <w:sz w:val="24"/>
          <w:szCs w:val="24"/>
        </w:rPr>
        <w:t xml:space="preserve">ndependent Scholarships, </w:t>
      </w:r>
      <w:r w:rsidR="00A40B5B">
        <w:rPr>
          <w:rFonts w:ascii="Times New Roman" w:hAnsi="Times New Roman" w:cs="Times New Roman"/>
          <w:sz w:val="24"/>
          <w:szCs w:val="24"/>
        </w:rPr>
        <w:t>c</w:t>
      </w:r>
      <w:r w:rsidRPr="0086429C">
        <w:rPr>
          <w:rFonts w:ascii="Times New Roman" w:hAnsi="Times New Roman" w:cs="Times New Roman"/>
          <w:sz w:val="24"/>
          <w:szCs w:val="24"/>
        </w:rPr>
        <w:t xml:space="preserve">ontests and </w:t>
      </w:r>
      <w:r w:rsidR="00A40B5B">
        <w:rPr>
          <w:rFonts w:ascii="Times New Roman" w:hAnsi="Times New Roman" w:cs="Times New Roman"/>
          <w:sz w:val="24"/>
          <w:szCs w:val="24"/>
        </w:rPr>
        <w:t>a</w:t>
      </w:r>
      <w:r w:rsidRPr="0086429C">
        <w:rPr>
          <w:rFonts w:ascii="Times New Roman" w:hAnsi="Times New Roman" w:cs="Times New Roman"/>
          <w:sz w:val="24"/>
          <w:szCs w:val="24"/>
        </w:rPr>
        <w:t xml:space="preserve">wards.  Independent </w:t>
      </w:r>
      <w:r w:rsidR="00F04A84" w:rsidRPr="0086429C">
        <w:rPr>
          <w:rFonts w:ascii="Times New Roman" w:hAnsi="Times New Roman" w:cs="Times New Roman"/>
          <w:sz w:val="24"/>
          <w:szCs w:val="24"/>
        </w:rPr>
        <w:t>s</w:t>
      </w:r>
      <w:r w:rsidRPr="0086429C">
        <w:rPr>
          <w:rFonts w:ascii="Times New Roman" w:hAnsi="Times New Roman" w:cs="Times New Roman"/>
          <w:sz w:val="24"/>
          <w:szCs w:val="24"/>
        </w:rPr>
        <w:t>cholarships are scholarships</w:t>
      </w:r>
      <w:r w:rsidR="00F04A84" w:rsidRPr="0086429C">
        <w:rPr>
          <w:rFonts w:ascii="Times New Roman" w:hAnsi="Times New Roman" w:cs="Times New Roman"/>
          <w:sz w:val="24"/>
          <w:szCs w:val="24"/>
        </w:rPr>
        <w:t xml:space="preserve"> that have no connection to the government or the individual colleges or universities. They are administered by private organizations, corporations, </w:t>
      </w:r>
      <w:r w:rsidR="00F04A84" w:rsidRPr="0086429C">
        <w:rPr>
          <w:rFonts w:ascii="Times New Roman" w:hAnsi="Times New Roman" w:cs="Times New Roman"/>
          <w:sz w:val="24"/>
          <w:szCs w:val="24"/>
        </w:rPr>
        <w:lastRenderedPageBreak/>
        <w:t xml:space="preserve">groups or foundations. They come in the form of merit and non-merit based awards, contests, sweepstakes and competitions.  </w:t>
      </w:r>
    </w:p>
    <w:p w:rsidR="008D5A9E" w:rsidRPr="0086429C" w:rsidRDefault="008D5A9E" w:rsidP="006C6B59">
      <w:pPr>
        <w:spacing w:after="0"/>
        <w:rPr>
          <w:rFonts w:ascii="Times New Roman" w:hAnsi="Times New Roman" w:cs="Times New Roman"/>
          <w:sz w:val="24"/>
          <w:szCs w:val="24"/>
        </w:rPr>
      </w:pPr>
      <w:r w:rsidRPr="0086429C">
        <w:rPr>
          <w:rFonts w:ascii="Times New Roman" w:hAnsi="Times New Roman" w:cs="Times New Roman"/>
          <w:sz w:val="24"/>
          <w:szCs w:val="24"/>
        </w:rPr>
        <w:t>These awards and scholarships do not conflict with the governmental grants/loans or institutional scholarships. You can apply for as many as you want</w:t>
      </w:r>
      <w:r w:rsidR="00A21D6A" w:rsidRPr="0086429C">
        <w:rPr>
          <w:rFonts w:ascii="Times New Roman" w:hAnsi="Times New Roman" w:cs="Times New Roman"/>
          <w:sz w:val="24"/>
          <w:szCs w:val="24"/>
        </w:rPr>
        <w:t>.</w:t>
      </w:r>
      <w:r w:rsidRPr="0086429C">
        <w:rPr>
          <w:rFonts w:ascii="Times New Roman" w:hAnsi="Times New Roman" w:cs="Times New Roman"/>
          <w:sz w:val="24"/>
          <w:szCs w:val="24"/>
        </w:rPr>
        <w:t xml:space="preserve"> </w:t>
      </w:r>
      <w:r w:rsidR="0086429C" w:rsidRPr="0086429C">
        <w:rPr>
          <w:rFonts w:ascii="Times New Roman" w:hAnsi="Times New Roman" w:cs="Times New Roman"/>
          <w:sz w:val="24"/>
          <w:szCs w:val="24"/>
        </w:rPr>
        <w:t xml:space="preserve">Fortunately, </w:t>
      </w:r>
      <w:r w:rsidRPr="0086429C">
        <w:rPr>
          <w:rFonts w:ascii="Times New Roman" w:hAnsi="Times New Roman" w:cs="Times New Roman"/>
          <w:sz w:val="24"/>
          <w:szCs w:val="24"/>
        </w:rPr>
        <w:t>there are many free websites and services that compile these awards and scholarships for you. Below is a list of</w:t>
      </w:r>
      <w:r w:rsidR="0004339A" w:rsidRPr="0086429C">
        <w:rPr>
          <w:rFonts w:ascii="Times New Roman" w:hAnsi="Times New Roman" w:cs="Times New Roman"/>
          <w:sz w:val="24"/>
          <w:szCs w:val="24"/>
        </w:rPr>
        <w:t xml:space="preserve"> just</w:t>
      </w:r>
      <w:r w:rsidRPr="0086429C">
        <w:rPr>
          <w:rFonts w:ascii="Times New Roman" w:hAnsi="Times New Roman" w:cs="Times New Roman"/>
          <w:sz w:val="24"/>
          <w:szCs w:val="24"/>
        </w:rPr>
        <w:t xml:space="preserve"> a few of these websites:</w:t>
      </w:r>
    </w:p>
    <w:p w:rsidR="0004339A" w:rsidRPr="0086429C" w:rsidRDefault="0004339A" w:rsidP="006C6B59">
      <w:pPr>
        <w:spacing w:after="0"/>
        <w:rPr>
          <w:rFonts w:ascii="Times New Roman" w:hAnsi="Times New Roman" w:cs="Times New Roman"/>
          <w:sz w:val="24"/>
          <w:szCs w:val="24"/>
        </w:rPr>
      </w:pPr>
    </w:p>
    <w:p w:rsidR="0086429C" w:rsidRPr="0086429C" w:rsidRDefault="0086429C" w:rsidP="006C6B59">
      <w:pPr>
        <w:spacing w:after="0"/>
        <w:rPr>
          <w:rFonts w:ascii="Times New Roman" w:hAnsi="Times New Roman" w:cs="Times New Roman"/>
          <w:sz w:val="24"/>
          <w:szCs w:val="24"/>
        </w:rPr>
        <w:sectPr w:rsidR="0086429C" w:rsidRPr="0086429C" w:rsidSect="00447C95">
          <w:pgSz w:w="12240" w:h="15840"/>
          <w:pgMar w:top="1440" w:right="1440" w:bottom="1440" w:left="1440" w:header="720" w:footer="720" w:gutter="0"/>
          <w:pgBorders w:offsetFrom="page">
            <w:top w:val="thickThinMediumGap" w:sz="24" w:space="24" w:color="auto"/>
            <w:left w:val="thickThinMediumGap" w:sz="24" w:space="24" w:color="auto"/>
            <w:bottom w:val="thickThinMediumGap" w:sz="24" w:space="24" w:color="auto"/>
            <w:right w:val="thickThinMediumGap" w:sz="24" w:space="24" w:color="auto"/>
          </w:pgBorders>
          <w:cols w:space="720"/>
          <w:docGrid w:linePitch="360"/>
        </w:sectPr>
      </w:pPr>
    </w:p>
    <w:p w:rsidR="0004339A" w:rsidRPr="0086429C" w:rsidRDefault="0004339A" w:rsidP="006C6B59">
      <w:pPr>
        <w:pStyle w:val="ListParagraph"/>
        <w:numPr>
          <w:ilvl w:val="0"/>
          <w:numId w:val="2"/>
        </w:numPr>
        <w:spacing w:after="0"/>
        <w:ind w:left="0"/>
        <w:rPr>
          <w:rFonts w:ascii="Times New Roman" w:hAnsi="Times New Roman" w:cs="Times New Roman"/>
          <w:sz w:val="24"/>
          <w:szCs w:val="24"/>
        </w:rPr>
      </w:pPr>
      <w:r w:rsidRPr="0086429C">
        <w:rPr>
          <w:rFonts w:ascii="Times New Roman" w:hAnsi="Times New Roman" w:cs="Times New Roman"/>
          <w:sz w:val="24"/>
          <w:szCs w:val="24"/>
        </w:rPr>
        <w:t xml:space="preserve">Cappex – </w:t>
      </w:r>
      <w:hyperlink r:id="rId7" w:history="1">
        <w:r w:rsidRPr="0086429C">
          <w:rPr>
            <w:rStyle w:val="Hyperlink"/>
            <w:rFonts w:ascii="Times New Roman" w:hAnsi="Times New Roman" w:cs="Times New Roman"/>
            <w:sz w:val="24"/>
            <w:szCs w:val="24"/>
          </w:rPr>
          <w:t>www.cappex.com/scholarships</w:t>
        </w:r>
      </w:hyperlink>
    </w:p>
    <w:p w:rsidR="008D5A9E" w:rsidRPr="0086429C" w:rsidRDefault="008D5A9E" w:rsidP="006C6B59">
      <w:pPr>
        <w:pStyle w:val="ListParagraph"/>
        <w:numPr>
          <w:ilvl w:val="0"/>
          <w:numId w:val="2"/>
        </w:numPr>
        <w:spacing w:after="0"/>
        <w:ind w:left="0"/>
        <w:rPr>
          <w:rFonts w:ascii="Times New Roman" w:hAnsi="Times New Roman" w:cs="Times New Roman"/>
          <w:sz w:val="24"/>
          <w:szCs w:val="24"/>
        </w:rPr>
      </w:pPr>
      <w:r w:rsidRPr="0086429C">
        <w:rPr>
          <w:rFonts w:ascii="Times New Roman" w:hAnsi="Times New Roman" w:cs="Times New Roman"/>
          <w:sz w:val="24"/>
          <w:szCs w:val="24"/>
        </w:rPr>
        <w:t xml:space="preserve">College Board (SAT) – </w:t>
      </w:r>
      <w:hyperlink r:id="rId8" w:history="1">
        <w:r w:rsidRPr="0086429C">
          <w:rPr>
            <w:rStyle w:val="Hyperlink"/>
            <w:rFonts w:ascii="Times New Roman" w:hAnsi="Times New Roman" w:cs="Times New Roman"/>
            <w:sz w:val="24"/>
            <w:szCs w:val="24"/>
          </w:rPr>
          <w:t>www.collegeboard.com</w:t>
        </w:r>
      </w:hyperlink>
      <w:r w:rsidRPr="0086429C">
        <w:rPr>
          <w:rFonts w:ascii="Times New Roman" w:hAnsi="Times New Roman" w:cs="Times New Roman"/>
          <w:sz w:val="24"/>
          <w:szCs w:val="24"/>
        </w:rPr>
        <w:t xml:space="preserve"> </w:t>
      </w:r>
    </w:p>
    <w:p w:rsidR="0004339A" w:rsidRPr="0086429C" w:rsidRDefault="0004339A" w:rsidP="006C6B59">
      <w:pPr>
        <w:pStyle w:val="ListParagraph"/>
        <w:numPr>
          <w:ilvl w:val="0"/>
          <w:numId w:val="2"/>
        </w:numPr>
        <w:spacing w:after="0"/>
        <w:ind w:left="0"/>
        <w:rPr>
          <w:rFonts w:ascii="Times New Roman" w:hAnsi="Times New Roman" w:cs="Times New Roman"/>
          <w:sz w:val="24"/>
          <w:szCs w:val="24"/>
        </w:rPr>
      </w:pPr>
      <w:r w:rsidRPr="0086429C">
        <w:rPr>
          <w:rFonts w:ascii="Times New Roman" w:hAnsi="Times New Roman" w:cs="Times New Roman"/>
          <w:sz w:val="24"/>
          <w:szCs w:val="24"/>
        </w:rPr>
        <w:t xml:space="preserve">College Scholarships – </w:t>
      </w:r>
      <w:hyperlink r:id="rId9" w:history="1">
        <w:r w:rsidRPr="0086429C">
          <w:rPr>
            <w:rStyle w:val="Hyperlink"/>
            <w:rFonts w:ascii="Times New Roman" w:hAnsi="Times New Roman" w:cs="Times New Roman"/>
            <w:sz w:val="24"/>
            <w:szCs w:val="24"/>
          </w:rPr>
          <w:t>www.collegescholarships.com</w:t>
        </w:r>
      </w:hyperlink>
    </w:p>
    <w:p w:rsidR="008D5A9E" w:rsidRPr="0086429C" w:rsidRDefault="008D5A9E" w:rsidP="006C6B59">
      <w:pPr>
        <w:pStyle w:val="ListParagraph"/>
        <w:numPr>
          <w:ilvl w:val="0"/>
          <w:numId w:val="2"/>
        </w:numPr>
        <w:spacing w:after="0"/>
        <w:ind w:left="0"/>
        <w:rPr>
          <w:rFonts w:ascii="Times New Roman" w:hAnsi="Times New Roman" w:cs="Times New Roman"/>
          <w:sz w:val="24"/>
          <w:szCs w:val="24"/>
        </w:rPr>
      </w:pPr>
      <w:r w:rsidRPr="0086429C">
        <w:rPr>
          <w:rFonts w:ascii="Times New Roman" w:hAnsi="Times New Roman" w:cs="Times New Roman"/>
          <w:sz w:val="24"/>
          <w:szCs w:val="24"/>
        </w:rPr>
        <w:t xml:space="preserve">FAFSA – </w:t>
      </w:r>
      <w:hyperlink r:id="rId10" w:history="1">
        <w:r w:rsidRPr="0086429C">
          <w:rPr>
            <w:rStyle w:val="Hyperlink"/>
            <w:rFonts w:ascii="Times New Roman" w:hAnsi="Times New Roman" w:cs="Times New Roman"/>
            <w:sz w:val="24"/>
            <w:szCs w:val="24"/>
          </w:rPr>
          <w:t>www.FAFSA.ed.gov</w:t>
        </w:r>
      </w:hyperlink>
    </w:p>
    <w:p w:rsidR="008D5A9E" w:rsidRPr="003C3869" w:rsidRDefault="008D5A9E" w:rsidP="006C6B59">
      <w:pPr>
        <w:pStyle w:val="ListParagraph"/>
        <w:numPr>
          <w:ilvl w:val="0"/>
          <w:numId w:val="2"/>
        </w:numPr>
        <w:spacing w:after="0"/>
        <w:ind w:left="0"/>
        <w:rPr>
          <w:rStyle w:val="Hyperlink"/>
          <w:rFonts w:ascii="Times New Roman" w:hAnsi="Times New Roman" w:cs="Times New Roman"/>
          <w:color w:val="auto"/>
          <w:sz w:val="24"/>
          <w:szCs w:val="24"/>
          <w:u w:val="none"/>
        </w:rPr>
      </w:pPr>
      <w:r w:rsidRPr="0086429C">
        <w:rPr>
          <w:rFonts w:ascii="Times New Roman" w:hAnsi="Times New Roman" w:cs="Times New Roman"/>
          <w:sz w:val="24"/>
          <w:szCs w:val="24"/>
        </w:rPr>
        <w:t xml:space="preserve">Fast Web – </w:t>
      </w:r>
      <w:hyperlink r:id="rId11" w:history="1">
        <w:r w:rsidRPr="0086429C">
          <w:rPr>
            <w:rStyle w:val="Hyperlink"/>
            <w:rFonts w:ascii="Times New Roman" w:hAnsi="Times New Roman" w:cs="Times New Roman"/>
            <w:sz w:val="24"/>
            <w:szCs w:val="24"/>
          </w:rPr>
          <w:t>www.fastweb.com</w:t>
        </w:r>
      </w:hyperlink>
    </w:p>
    <w:p w:rsidR="003C3869" w:rsidRDefault="00E25106" w:rsidP="006C6B59">
      <w:pPr>
        <w:pStyle w:val="ListParagraph"/>
        <w:numPr>
          <w:ilvl w:val="0"/>
          <w:numId w:val="2"/>
        </w:numPr>
        <w:spacing w:after="0"/>
        <w:ind w:left="0"/>
        <w:rPr>
          <w:rFonts w:ascii="Times New Roman" w:hAnsi="Times New Roman" w:cs="Times New Roman"/>
          <w:sz w:val="24"/>
          <w:szCs w:val="24"/>
        </w:rPr>
      </w:pPr>
      <w:hyperlink r:id="rId12" w:history="1">
        <w:r w:rsidR="003C3869" w:rsidRPr="00405509">
          <w:rPr>
            <w:rStyle w:val="Hyperlink"/>
            <w:rFonts w:ascii="Times New Roman" w:hAnsi="Times New Roman" w:cs="Times New Roman"/>
            <w:sz w:val="24"/>
            <w:szCs w:val="24"/>
          </w:rPr>
          <w:t>www.lela.org</w:t>
        </w:r>
      </w:hyperlink>
      <w:r w:rsidR="003C3869">
        <w:rPr>
          <w:rFonts w:ascii="Times New Roman" w:hAnsi="Times New Roman" w:cs="Times New Roman"/>
          <w:sz w:val="24"/>
          <w:szCs w:val="24"/>
        </w:rPr>
        <w:t xml:space="preserve"> then click on scholarship searc</w:t>
      </w:r>
      <w:r w:rsidR="00212FFA">
        <w:rPr>
          <w:rFonts w:ascii="Times New Roman" w:hAnsi="Times New Roman" w:cs="Times New Roman"/>
          <w:sz w:val="24"/>
          <w:szCs w:val="24"/>
        </w:rPr>
        <w:t>h in lower left corner</w:t>
      </w:r>
    </w:p>
    <w:p w:rsidR="003C3869" w:rsidRPr="0086429C" w:rsidRDefault="00E25106" w:rsidP="006C6B59">
      <w:pPr>
        <w:pStyle w:val="ListParagraph"/>
        <w:numPr>
          <w:ilvl w:val="0"/>
          <w:numId w:val="2"/>
        </w:numPr>
        <w:spacing w:after="0"/>
        <w:ind w:left="0"/>
        <w:rPr>
          <w:rFonts w:ascii="Times New Roman" w:hAnsi="Times New Roman" w:cs="Times New Roman"/>
          <w:sz w:val="24"/>
          <w:szCs w:val="24"/>
        </w:rPr>
      </w:pPr>
      <w:hyperlink r:id="rId13" w:history="1">
        <w:r w:rsidR="003C3869" w:rsidRPr="00212FFA">
          <w:rPr>
            <w:rStyle w:val="Hyperlink"/>
            <w:rFonts w:ascii="Times New Roman" w:hAnsi="Times New Roman" w:cs="Times New Roman"/>
            <w:sz w:val="24"/>
            <w:szCs w:val="24"/>
          </w:rPr>
          <w:t>Raise</w:t>
        </w:r>
        <w:r w:rsidR="000C48DC" w:rsidRPr="00212FFA">
          <w:rPr>
            <w:rStyle w:val="Hyperlink"/>
            <w:rFonts w:ascii="Times New Roman" w:hAnsi="Times New Roman" w:cs="Times New Roman"/>
            <w:sz w:val="24"/>
            <w:szCs w:val="24"/>
          </w:rPr>
          <w:t>.Me</w:t>
        </w:r>
      </w:hyperlink>
    </w:p>
    <w:p w:rsidR="008D5A9E" w:rsidRPr="0086429C" w:rsidRDefault="008D5A9E" w:rsidP="006C6B59">
      <w:pPr>
        <w:pStyle w:val="ListParagraph"/>
        <w:numPr>
          <w:ilvl w:val="0"/>
          <w:numId w:val="2"/>
        </w:numPr>
        <w:spacing w:after="0"/>
        <w:ind w:left="0"/>
        <w:rPr>
          <w:rFonts w:ascii="Times New Roman" w:hAnsi="Times New Roman" w:cs="Times New Roman"/>
          <w:sz w:val="24"/>
          <w:szCs w:val="24"/>
        </w:rPr>
      </w:pPr>
      <w:r w:rsidRPr="0086429C">
        <w:rPr>
          <w:rFonts w:ascii="Times New Roman" w:hAnsi="Times New Roman" w:cs="Times New Roman"/>
          <w:sz w:val="24"/>
          <w:szCs w:val="24"/>
        </w:rPr>
        <w:t xml:space="preserve">Mach25 – </w:t>
      </w:r>
      <w:hyperlink r:id="rId14" w:history="1">
        <w:r w:rsidRPr="0086429C">
          <w:rPr>
            <w:rStyle w:val="Hyperlink"/>
            <w:rFonts w:ascii="Times New Roman" w:hAnsi="Times New Roman" w:cs="Times New Roman"/>
            <w:sz w:val="24"/>
            <w:szCs w:val="24"/>
          </w:rPr>
          <w:t>www.finaid.com</w:t>
        </w:r>
      </w:hyperlink>
    </w:p>
    <w:p w:rsidR="008D5A9E" w:rsidRPr="0086429C" w:rsidRDefault="008D5A9E" w:rsidP="006C6B59">
      <w:pPr>
        <w:pStyle w:val="ListParagraph"/>
        <w:numPr>
          <w:ilvl w:val="0"/>
          <w:numId w:val="2"/>
        </w:numPr>
        <w:spacing w:after="0"/>
        <w:ind w:left="0"/>
        <w:rPr>
          <w:rFonts w:ascii="Times New Roman" w:hAnsi="Times New Roman" w:cs="Times New Roman"/>
          <w:sz w:val="24"/>
          <w:szCs w:val="24"/>
        </w:rPr>
      </w:pPr>
      <w:r w:rsidRPr="0086429C">
        <w:rPr>
          <w:rFonts w:ascii="Times New Roman" w:hAnsi="Times New Roman" w:cs="Times New Roman"/>
          <w:sz w:val="24"/>
          <w:szCs w:val="24"/>
        </w:rPr>
        <w:t xml:space="preserve">Sallie Mae – </w:t>
      </w:r>
      <w:hyperlink r:id="rId15" w:history="1">
        <w:r w:rsidRPr="0086429C">
          <w:rPr>
            <w:rStyle w:val="Hyperlink"/>
            <w:rFonts w:ascii="Times New Roman" w:hAnsi="Times New Roman" w:cs="Times New Roman"/>
            <w:sz w:val="24"/>
            <w:szCs w:val="24"/>
          </w:rPr>
          <w:t>www.salliemae.com</w:t>
        </w:r>
      </w:hyperlink>
    </w:p>
    <w:p w:rsidR="008D5A9E" w:rsidRPr="0086429C" w:rsidRDefault="008D5A9E" w:rsidP="006C6B59">
      <w:pPr>
        <w:pStyle w:val="ListParagraph"/>
        <w:numPr>
          <w:ilvl w:val="0"/>
          <w:numId w:val="2"/>
        </w:numPr>
        <w:spacing w:after="0"/>
        <w:ind w:left="0"/>
        <w:rPr>
          <w:rFonts w:ascii="Times New Roman" w:hAnsi="Times New Roman" w:cs="Times New Roman"/>
          <w:sz w:val="24"/>
          <w:szCs w:val="24"/>
        </w:rPr>
      </w:pPr>
      <w:r w:rsidRPr="0086429C">
        <w:rPr>
          <w:rFonts w:ascii="Times New Roman" w:hAnsi="Times New Roman" w:cs="Times New Roman"/>
          <w:sz w:val="24"/>
          <w:szCs w:val="24"/>
        </w:rPr>
        <w:t>Scholarships</w:t>
      </w:r>
      <w:r w:rsidR="0086429C" w:rsidRPr="0086429C">
        <w:rPr>
          <w:rFonts w:ascii="Times New Roman" w:hAnsi="Times New Roman" w:cs="Times New Roman"/>
          <w:sz w:val="24"/>
          <w:szCs w:val="24"/>
        </w:rPr>
        <w:t>.com</w:t>
      </w:r>
      <w:r w:rsidRPr="0086429C">
        <w:rPr>
          <w:rFonts w:ascii="Times New Roman" w:hAnsi="Times New Roman" w:cs="Times New Roman"/>
          <w:sz w:val="24"/>
          <w:szCs w:val="24"/>
        </w:rPr>
        <w:t xml:space="preserve"> – </w:t>
      </w:r>
      <w:hyperlink r:id="rId16" w:history="1">
        <w:r w:rsidRPr="0086429C">
          <w:rPr>
            <w:rStyle w:val="Hyperlink"/>
            <w:rFonts w:ascii="Times New Roman" w:hAnsi="Times New Roman" w:cs="Times New Roman"/>
            <w:sz w:val="24"/>
            <w:szCs w:val="24"/>
          </w:rPr>
          <w:t>www.scholarships.com</w:t>
        </w:r>
      </w:hyperlink>
    </w:p>
    <w:p w:rsidR="0004339A" w:rsidRPr="0086429C" w:rsidRDefault="0004339A" w:rsidP="006C6B59">
      <w:pPr>
        <w:pStyle w:val="ListParagraph"/>
        <w:numPr>
          <w:ilvl w:val="0"/>
          <w:numId w:val="2"/>
        </w:numPr>
        <w:spacing w:after="0"/>
        <w:ind w:left="0"/>
        <w:rPr>
          <w:rFonts w:ascii="Times New Roman" w:hAnsi="Times New Roman" w:cs="Times New Roman"/>
          <w:sz w:val="24"/>
          <w:szCs w:val="24"/>
        </w:rPr>
      </w:pPr>
      <w:r w:rsidRPr="0086429C">
        <w:rPr>
          <w:rFonts w:ascii="Times New Roman" w:hAnsi="Times New Roman" w:cs="Times New Roman"/>
          <w:sz w:val="24"/>
          <w:szCs w:val="24"/>
        </w:rPr>
        <w:t xml:space="preserve">Scholarship Experts – </w:t>
      </w:r>
      <w:hyperlink r:id="rId17" w:history="1">
        <w:r w:rsidRPr="0086429C">
          <w:rPr>
            <w:rStyle w:val="Hyperlink"/>
            <w:rFonts w:ascii="Times New Roman" w:hAnsi="Times New Roman" w:cs="Times New Roman"/>
            <w:sz w:val="24"/>
            <w:szCs w:val="24"/>
          </w:rPr>
          <w:t>www.scholarshipexperts.com</w:t>
        </w:r>
      </w:hyperlink>
    </w:p>
    <w:p w:rsidR="008D5A9E" w:rsidRPr="0086429C" w:rsidRDefault="008D5A9E" w:rsidP="006C6B59">
      <w:pPr>
        <w:pStyle w:val="ListParagraph"/>
        <w:numPr>
          <w:ilvl w:val="0"/>
          <w:numId w:val="2"/>
        </w:numPr>
        <w:spacing w:after="0"/>
        <w:ind w:left="0"/>
        <w:rPr>
          <w:rFonts w:ascii="Times New Roman" w:hAnsi="Times New Roman" w:cs="Times New Roman"/>
          <w:sz w:val="24"/>
          <w:szCs w:val="24"/>
        </w:rPr>
      </w:pPr>
      <w:r w:rsidRPr="0086429C">
        <w:rPr>
          <w:rFonts w:ascii="Times New Roman" w:hAnsi="Times New Roman" w:cs="Times New Roman"/>
          <w:sz w:val="24"/>
          <w:szCs w:val="24"/>
        </w:rPr>
        <w:t xml:space="preserve">SRN Express – </w:t>
      </w:r>
      <w:hyperlink r:id="rId18" w:history="1">
        <w:r w:rsidRPr="0086429C">
          <w:rPr>
            <w:rStyle w:val="Hyperlink"/>
            <w:rFonts w:ascii="Times New Roman" w:hAnsi="Times New Roman" w:cs="Times New Roman"/>
            <w:sz w:val="24"/>
            <w:szCs w:val="24"/>
          </w:rPr>
          <w:t>www.srnexpress.com</w:t>
        </w:r>
      </w:hyperlink>
    </w:p>
    <w:p w:rsidR="008D5A9E" w:rsidRPr="0086429C" w:rsidRDefault="008D5A9E" w:rsidP="006C6B59">
      <w:pPr>
        <w:pStyle w:val="ListParagraph"/>
        <w:numPr>
          <w:ilvl w:val="0"/>
          <w:numId w:val="2"/>
        </w:numPr>
        <w:spacing w:after="0"/>
        <w:ind w:left="0"/>
        <w:rPr>
          <w:rFonts w:ascii="Times New Roman" w:hAnsi="Times New Roman" w:cs="Times New Roman"/>
          <w:sz w:val="24"/>
          <w:szCs w:val="24"/>
        </w:rPr>
      </w:pPr>
      <w:r w:rsidRPr="0086429C">
        <w:rPr>
          <w:rFonts w:ascii="Times New Roman" w:hAnsi="Times New Roman" w:cs="Times New Roman"/>
          <w:sz w:val="24"/>
          <w:szCs w:val="24"/>
        </w:rPr>
        <w:t xml:space="preserve">Wired Scholar – </w:t>
      </w:r>
      <w:hyperlink r:id="rId19" w:history="1">
        <w:r w:rsidRPr="0086429C">
          <w:rPr>
            <w:rStyle w:val="Hyperlink"/>
            <w:rFonts w:ascii="Times New Roman" w:hAnsi="Times New Roman" w:cs="Times New Roman"/>
            <w:sz w:val="24"/>
            <w:szCs w:val="24"/>
          </w:rPr>
          <w:t>www.wiredscholars.com</w:t>
        </w:r>
      </w:hyperlink>
    </w:p>
    <w:p w:rsidR="0004339A" w:rsidRPr="0086429C" w:rsidRDefault="0004339A" w:rsidP="006C6B59">
      <w:pPr>
        <w:spacing w:after="0"/>
        <w:rPr>
          <w:rFonts w:ascii="Times New Roman" w:hAnsi="Times New Roman" w:cs="Times New Roman"/>
          <w:sz w:val="24"/>
          <w:szCs w:val="24"/>
        </w:rPr>
        <w:sectPr w:rsidR="0004339A" w:rsidRPr="0086429C" w:rsidSect="00447C95">
          <w:type w:val="continuous"/>
          <w:pgSz w:w="12240" w:h="15840"/>
          <w:pgMar w:top="1440" w:right="1440" w:bottom="1440" w:left="1440" w:header="720" w:footer="720" w:gutter="0"/>
          <w:pgBorders w:offsetFrom="page">
            <w:top w:val="thickThinMediumGap" w:sz="24" w:space="24" w:color="auto"/>
            <w:left w:val="thickThinMediumGap" w:sz="24" w:space="24" w:color="auto"/>
            <w:bottom w:val="thickThinMediumGap" w:sz="24" w:space="24" w:color="auto"/>
            <w:right w:val="thickThinMediumGap" w:sz="24" w:space="24" w:color="auto"/>
          </w:pgBorders>
          <w:cols w:num="2" w:space="720"/>
          <w:docGrid w:linePitch="360"/>
        </w:sectPr>
      </w:pPr>
    </w:p>
    <w:p w:rsidR="0004339A" w:rsidRPr="0086429C" w:rsidRDefault="0004339A" w:rsidP="006C6B59">
      <w:pPr>
        <w:spacing w:after="0"/>
        <w:rPr>
          <w:rFonts w:ascii="Times New Roman" w:hAnsi="Times New Roman" w:cs="Times New Roman"/>
          <w:sz w:val="24"/>
          <w:szCs w:val="24"/>
        </w:rPr>
      </w:pPr>
    </w:p>
    <w:p w:rsidR="006C6B59" w:rsidRPr="0086429C" w:rsidRDefault="005065BA" w:rsidP="006C6B59">
      <w:pPr>
        <w:spacing w:after="0"/>
        <w:rPr>
          <w:rFonts w:ascii="Times New Roman" w:hAnsi="Times New Roman" w:cs="Times New Roman"/>
          <w:sz w:val="24"/>
          <w:szCs w:val="24"/>
        </w:rPr>
      </w:pPr>
      <w:r w:rsidRPr="0086429C">
        <w:rPr>
          <w:rFonts w:ascii="Times New Roman" w:hAnsi="Times New Roman" w:cs="Times New Roman"/>
          <w:sz w:val="24"/>
          <w:szCs w:val="24"/>
        </w:rPr>
        <w:t>None of these</w:t>
      </w:r>
      <w:r w:rsidR="00EE7F3B" w:rsidRPr="0086429C">
        <w:rPr>
          <w:rFonts w:ascii="Times New Roman" w:hAnsi="Times New Roman" w:cs="Times New Roman"/>
          <w:sz w:val="24"/>
          <w:szCs w:val="24"/>
        </w:rPr>
        <w:t xml:space="preserve"> websites are comprehensive. There is not one website that</w:t>
      </w:r>
      <w:r w:rsidR="00212FFA">
        <w:rPr>
          <w:rFonts w:ascii="Times New Roman" w:hAnsi="Times New Roman" w:cs="Times New Roman"/>
          <w:sz w:val="24"/>
          <w:szCs w:val="24"/>
        </w:rPr>
        <w:t xml:space="preserve"> lists all </w:t>
      </w:r>
      <w:r w:rsidR="00EE7F3B" w:rsidRPr="0086429C">
        <w:rPr>
          <w:rFonts w:ascii="Times New Roman" w:hAnsi="Times New Roman" w:cs="Times New Roman"/>
          <w:sz w:val="24"/>
          <w:szCs w:val="24"/>
        </w:rPr>
        <w:t>independent scholarships and awards. In reality, there are thousands of independent scholarships</w:t>
      </w:r>
      <w:r w:rsidR="00A21D6A" w:rsidRPr="0086429C">
        <w:rPr>
          <w:rFonts w:ascii="Times New Roman" w:hAnsi="Times New Roman" w:cs="Times New Roman"/>
          <w:sz w:val="24"/>
          <w:szCs w:val="24"/>
        </w:rPr>
        <w:t>.</w:t>
      </w:r>
      <w:r w:rsidR="00EE7F3B" w:rsidRPr="0086429C">
        <w:rPr>
          <w:rFonts w:ascii="Times New Roman" w:hAnsi="Times New Roman" w:cs="Times New Roman"/>
          <w:sz w:val="24"/>
          <w:szCs w:val="24"/>
        </w:rPr>
        <w:t xml:space="preserve"> </w:t>
      </w:r>
      <w:r w:rsidR="00212FFA">
        <w:rPr>
          <w:rFonts w:ascii="Times New Roman" w:hAnsi="Times New Roman" w:cs="Times New Roman"/>
          <w:sz w:val="24"/>
          <w:szCs w:val="24"/>
        </w:rPr>
        <w:t>It takes some work and research.</w:t>
      </w:r>
      <w:r w:rsidR="00EE7F3B" w:rsidRPr="0086429C">
        <w:rPr>
          <w:rFonts w:ascii="Times New Roman" w:hAnsi="Times New Roman" w:cs="Times New Roman"/>
          <w:sz w:val="24"/>
          <w:szCs w:val="24"/>
        </w:rPr>
        <w:t xml:space="preserve"> </w:t>
      </w:r>
      <w:r w:rsidR="006C6B59" w:rsidRPr="0086429C">
        <w:rPr>
          <w:rFonts w:ascii="Times New Roman" w:hAnsi="Times New Roman" w:cs="Times New Roman"/>
          <w:sz w:val="24"/>
          <w:szCs w:val="24"/>
        </w:rPr>
        <w:t>E</w:t>
      </w:r>
      <w:r w:rsidR="00EE7F3B" w:rsidRPr="0086429C">
        <w:rPr>
          <w:rFonts w:ascii="Times New Roman" w:hAnsi="Times New Roman" w:cs="Times New Roman"/>
          <w:sz w:val="24"/>
          <w:szCs w:val="24"/>
        </w:rPr>
        <w:t xml:space="preserve">nter your attributes in the scholarship sites above and see which ones they suggest you should apply to. </w:t>
      </w:r>
      <w:r w:rsidR="0086429C" w:rsidRPr="0086429C">
        <w:rPr>
          <w:rFonts w:ascii="Times New Roman" w:hAnsi="Times New Roman" w:cs="Times New Roman"/>
          <w:sz w:val="24"/>
          <w:szCs w:val="24"/>
        </w:rPr>
        <w:t>I email any scholarships that I receive to the senior class.</w:t>
      </w:r>
      <w:r w:rsidR="003C3869">
        <w:rPr>
          <w:rFonts w:ascii="Times New Roman" w:hAnsi="Times New Roman" w:cs="Times New Roman"/>
          <w:sz w:val="24"/>
          <w:szCs w:val="24"/>
        </w:rPr>
        <w:t xml:space="preserve"> </w:t>
      </w:r>
      <w:r w:rsidR="00212FFA">
        <w:rPr>
          <w:rFonts w:ascii="Times New Roman" w:hAnsi="Times New Roman" w:cs="Times New Roman"/>
          <w:sz w:val="24"/>
          <w:szCs w:val="24"/>
        </w:rPr>
        <w:t>Students are told not to give out their social security number or pay to apply for a scholarship.</w:t>
      </w:r>
    </w:p>
    <w:p w:rsidR="0086429C" w:rsidRPr="0086429C" w:rsidRDefault="0086429C" w:rsidP="006C6B59">
      <w:pPr>
        <w:spacing w:after="0"/>
        <w:rPr>
          <w:rFonts w:ascii="Times New Roman" w:hAnsi="Times New Roman" w:cs="Times New Roman"/>
          <w:sz w:val="24"/>
          <w:szCs w:val="24"/>
        </w:rPr>
      </w:pPr>
    </w:p>
    <w:p w:rsidR="00A21D6A" w:rsidRDefault="00A21D6A" w:rsidP="006C6B59">
      <w:pPr>
        <w:tabs>
          <w:tab w:val="left" w:pos="90"/>
        </w:tabs>
        <w:spacing w:after="0"/>
        <w:jc w:val="center"/>
        <w:rPr>
          <w:rFonts w:ascii="Goudy Old Style" w:hAnsi="Goudy Old Style"/>
          <w:b/>
          <w:sz w:val="56"/>
          <w:szCs w:val="56"/>
          <w:u w:val="single"/>
        </w:rPr>
      </w:pPr>
    </w:p>
    <w:p w:rsidR="00A40B5B" w:rsidRDefault="00A40B5B" w:rsidP="006C6B59">
      <w:pPr>
        <w:tabs>
          <w:tab w:val="left" w:pos="90"/>
        </w:tabs>
        <w:spacing w:after="0"/>
        <w:jc w:val="center"/>
        <w:rPr>
          <w:rFonts w:ascii="Goudy Old Style" w:hAnsi="Goudy Old Style"/>
          <w:b/>
          <w:sz w:val="56"/>
          <w:szCs w:val="56"/>
          <w:u w:val="single"/>
        </w:rPr>
      </w:pPr>
    </w:p>
    <w:p w:rsidR="00A40B5B" w:rsidRDefault="00A40B5B" w:rsidP="006C6B59">
      <w:pPr>
        <w:tabs>
          <w:tab w:val="left" w:pos="90"/>
        </w:tabs>
        <w:spacing w:after="0"/>
        <w:jc w:val="center"/>
        <w:rPr>
          <w:rFonts w:ascii="Goudy Old Style" w:hAnsi="Goudy Old Style"/>
          <w:b/>
          <w:sz w:val="56"/>
          <w:szCs w:val="56"/>
          <w:u w:val="single"/>
        </w:rPr>
      </w:pPr>
    </w:p>
    <w:p w:rsidR="00A40B5B" w:rsidRDefault="00A40B5B" w:rsidP="006C6B59">
      <w:pPr>
        <w:tabs>
          <w:tab w:val="left" w:pos="90"/>
        </w:tabs>
        <w:spacing w:after="0"/>
        <w:jc w:val="center"/>
        <w:rPr>
          <w:rFonts w:ascii="Goudy Old Style" w:hAnsi="Goudy Old Style"/>
          <w:b/>
          <w:sz w:val="56"/>
          <w:szCs w:val="56"/>
          <w:u w:val="single"/>
        </w:rPr>
      </w:pPr>
    </w:p>
    <w:p w:rsidR="00A40B5B" w:rsidRDefault="00A40B5B" w:rsidP="006C6B59">
      <w:pPr>
        <w:tabs>
          <w:tab w:val="left" w:pos="90"/>
        </w:tabs>
        <w:spacing w:after="0"/>
        <w:jc w:val="center"/>
        <w:rPr>
          <w:rFonts w:ascii="Goudy Old Style" w:hAnsi="Goudy Old Style"/>
          <w:b/>
          <w:sz w:val="56"/>
          <w:szCs w:val="56"/>
          <w:u w:val="single"/>
        </w:rPr>
      </w:pPr>
    </w:p>
    <w:p w:rsidR="00A40B5B" w:rsidRDefault="00A40B5B" w:rsidP="006C6B59">
      <w:pPr>
        <w:tabs>
          <w:tab w:val="left" w:pos="90"/>
        </w:tabs>
        <w:spacing w:after="0"/>
        <w:jc w:val="center"/>
        <w:rPr>
          <w:rFonts w:ascii="Goudy Old Style" w:hAnsi="Goudy Old Style"/>
          <w:b/>
          <w:sz w:val="56"/>
          <w:szCs w:val="56"/>
          <w:u w:val="single"/>
        </w:rPr>
      </w:pPr>
    </w:p>
    <w:p w:rsidR="00A40B5B" w:rsidRDefault="00A40B5B" w:rsidP="006C6B59">
      <w:pPr>
        <w:tabs>
          <w:tab w:val="left" w:pos="90"/>
        </w:tabs>
        <w:spacing w:after="0"/>
        <w:jc w:val="center"/>
        <w:rPr>
          <w:rFonts w:ascii="Goudy Old Style" w:hAnsi="Goudy Old Style"/>
          <w:b/>
          <w:sz w:val="56"/>
          <w:szCs w:val="56"/>
          <w:u w:val="single"/>
        </w:rPr>
      </w:pPr>
    </w:p>
    <w:p w:rsidR="00A40B5B" w:rsidRDefault="00A40B5B" w:rsidP="006C6B59">
      <w:pPr>
        <w:tabs>
          <w:tab w:val="left" w:pos="90"/>
        </w:tabs>
        <w:spacing w:after="0"/>
        <w:jc w:val="center"/>
        <w:rPr>
          <w:rFonts w:ascii="Goudy Old Style" w:hAnsi="Goudy Old Style"/>
          <w:b/>
          <w:sz w:val="56"/>
          <w:szCs w:val="56"/>
          <w:u w:val="single"/>
        </w:rPr>
      </w:pPr>
    </w:p>
    <w:p w:rsidR="00A40B5B" w:rsidRDefault="00A40B5B" w:rsidP="006C6B59">
      <w:pPr>
        <w:tabs>
          <w:tab w:val="left" w:pos="90"/>
        </w:tabs>
        <w:spacing w:after="0"/>
        <w:jc w:val="center"/>
        <w:rPr>
          <w:rFonts w:ascii="Goudy Old Style" w:hAnsi="Goudy Old Style"/>
          <w:b/>
          <w:sz w:val="56"/>
          <w:szCs w:val="56"/>
          <w:u w:val="single"/>
        </w:rPr>
      </w:pPr>
    </w:p>
    <w:sectPr w:rsidR="00A40B5B" w:rsidSect="00F61D32">
      <w:type w:val="continuous"/>
      <w:pgSz w:w="12240" w:h="15840"/>
      <w:pgMar w:top="1440" w:right="1440" w:bottom="1008" w:left="1440" w:header="720" w:footer="720" w:gutter="0"/>
      <w:pgBorders w:offsetFrom="page">
        <w:top w:val="thickThinMediumGap" w:sz="24" w:space="24" w:color="auto"/>
        <w:left w:val="thickThin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Condensed">
    <w:altName w:val="HelveticaCondense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DEF"/>
    <w:multiLevelType w:val="multilevel"/>
    <w:tmpl w:val="FD625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u w:val="none"/>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64489"/>
    <w:multiLevelType w:val="hybridMultilevel"/>
    <w:tmpl w:val="E7F662D8"/>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43B7D"/>
    <w:multiLevelType w:val="multilevel"/>
    <w:tmpl w:val="FD625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u w:val="none"/>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E5344"/>
    <w:multiLevelType w:val="multilevel"/>
    <w:tmpl w:val="FD625BF2"/>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ind w:left="2880" w:hanging="360"/>
      </w:pPr>
      <w:rPr>
        <w:rFonts w:ascii="Symbol" w:hAnsi="Symbol" w:hint="default"/>
        <w:u w:val="none"/>
      </w:rPr>
    </w:lvl>
    <w:lvl w:ilvl="2">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 w15:restartNumberingAfterBreak="0">
    <w:nsid w:val="136F3397"/>
    <w:multiLevelType w:val="multilevel"/>
    <w:tmpl w:val="FD625BF2"/>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ind w:left="2880" w:hanging="360"/>
      </w:pPr>
      <w:rPr>
        <w:rFonts w:ascii="Symbol" w:hAnsi="Symbol" w:hint="default"/>
        <w:u w:val="none"/>
      </w:rPr>
    </w:lvl>
    <w:lvl w:ilvl="2">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 w15:restartNumberingAfterBreak="0">
    <w:nsid w:val="14E71102"/>
    <w:multiLevelType w:val="multilevel"/>
    <w:tmpl w:val="FD625BF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ind w:left="2160" w:hanging="360"/>
      </w:pPr>
      <w:rPr>
        <w:rFonts w:ascii="Symbol" w:hAnsi="Symbol" w:hint="default"/>
        <w:u w:val="none"/>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19FB6525"/>
    <w:multiLevelType w:val="multilevel"/>
    <w:tmpl w:val="FD625BF2"/>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ind w:left="2880" w:hanging="360"/>
      </w:pPr>
      <w:rPr>
        <w:rFonts w:ascii="Symbol" w:hAnsi="Symbol" w:hint="default"/>
        <w:u w:val="none"/>
      </w:rPr>
    </w:lvl>
    <w:lvl w:ilvl="2">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7" w15:restartNumberingAfterBreak="0">
    <w:nsid w:val="1AC65214"/>
    <w:multiLevelType w:val="multilevel"/>
    <w:tmpl w:val="14CC4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360"/>
      </w:pPr>
      <w:rPr>
        <w:rFonts w:hint="default"/>
        <w:u w:val="none"/>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154AA"/>
    <w:multiLevelType w:val="multilevel"/>
    <w:tmpl w:val="FD625BF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ind w:left="2160" w:hanging="360"/>
      </w:pPr>
      <w:rPr>
        <w:rFonts w:ascii="Symbol" w:hAnsi="Symbol" w:hint="default"/>
        <w:u w:val="none"/>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22CD424D"/>
    <w:multiLevelType w:val="hybridMultilevel"/>
    <w:tmpl w:val="A2D66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E2015C"/>
    <w:multiLevelType w:val="hybridMultilevel"/>
    <w:tmpl w:val="6004F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62B70"/>
    <w:multiLevelType w:val="multilevel"/>
    <w:tmpl w:val="FD625BF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ind w:left="2160" w:hanging="360"/>
      </w:pPr>
      <w:rPr>
        <w:rFonts w:ascii="Symbol" w:hAnsi="Symbol" w:hint="default"/>
        <w:u w:val="none"/>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252C474A"/>
    <w:multiLevelType w:val="hybridMultilevel"/>
    <w:tmpl w:val="35461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F9364AA"/>
    <w:multiLevelType w:val="multilevel"/>
    <w:tmpl w:val="25660AE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300F73FE"/>
    <w:multiLevelType w:val="hybridMultilevel"/>
    <w:tmpl w:val="4BE4013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D069FF"/>
    <w:multiLevelType w:val="multilevel"/>
    <w:tmpl w:val="FD625BF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ind w:left="2160" w:hanging="360"/>
      </w:pPr>
      <w:rPr>
        <w:rFonts w:ascii="Symbol" w:hAnsi="Symbol" w:hint="default"/>
        <w:u w:val="none"/>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33D4166A"/>
    <w:multiLevelType w:val="multilevel"/>
    <w:tmpl w:val="FD625BF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ind w:left="2160" w:hanging="360"/>
      </w:pPr>
      <w:rPr>
        <w:rFonts w:ascii="Symbol" w:hAnsi="Symbol" w:hint="default"/>
        <w:u w:val="none"/>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372A1765"/>
    <w:multiLevelType w:val="multilevel"/>
    <w:tmpl w:val="FD625BF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ind w:left="2160" w:hanging="360"/>
      </w:pPr>
      <w:rPr>
        <w:rFonts w:ascii="Symbol" w:hAnsi="Symbol" w:hint="default"/>
        <w:u w:val="none"/>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37B02A6E"/>
    <w:multiLevelType w:val="hybridMultilevel"/>
    <w:tmpl w:val="AEF21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7C1B42"/>
    <w:multiLevelType w:val="multilevel"/>
    <w:tmpl w:val="FD625BF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ind w:left="2160" w:hanging="360"/>
      </w:pPr>
      <w:rPr>
        <w:rFonts w:ascii="Symbol" w:hAnsi="Symbol" w:hint="default"/>
        <w:u w:val="none"/>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3E5E66CB"/>
    <w:multiLevelType w:val="multilevel"/>
    <w:tmpl w:val="FD625BF2"/>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ind w:left="2520" w:hanging="360"/>
      </w:pPr>
      <w:rPr>
        <w:rFonts w:ascii="Symbol" w:hAnsi="Symbol" w:hint="default"/>
        <w:u w:val="none"/>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1" w15:restartNumberingAfterBreak="0">
    <w:nsid w:val="4A5564BE"/>
    <w:multiLevelType w:val="hybridMultilevel"/>
    <w:tmpl w:val="89668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BA238B1"/>
    <w:multiLevelType w:val="multilevel"/>
    <w:tmpl w:val="FD625BF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ind w:left="2160" w:hanging="360"/>
      </w:pPr>
      <w:rPr>
        <w:rFonts w:ascii="Symbol" w:hAnsi="Symbol" w:hint="default"/>
        <w:u w:val="none"/>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4E850F66"/>
    <w:multiLevelType w:val="hybridMultilevel"/>
    <w:tmpl w:val="37C0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122C9"/>
    <w:multiLevelType w:val="hybridMultilevel"/>
    <w:tmpl w:val="5F388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365F5B"/>
    <w:multiLevelType w:val="hybridMultilevel"/>
    <w:tmpl w:val="D75A3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A10A37"/>
    <w:multiLevelType w:val="hybridMultilevel"/>
    <w:tmpl w:val="051C4482"/>
    <w:lvl w:ilvl="0" w:tplc="0409000F">
      <w:start w:val="1"/>
      <w:numFmt w:val="decimal"/>
      <w:lvlText w:val="%1."/>
      <w:lvlJc w:val="left"/>
      <w:pPr>
        <w:ind w:left="117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9533B"/>
    <w:multiLevelType w:val="hybridMultilevel"/>
    <w:tmpl w:val="4E00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22E08"/>
    <w:multiLevelType w:val="hybridMultilevel"/>
    <w:tmpl w:val="53BCE76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FF3871"/>
    <w:multiLevelType w:val="hybridMultilevel"/>
    <w:tmpl w:val="12CC60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2FF2954"/>
    <w:multiLevelType w:val="multilevel"/>
    <w:tmpl w:val="FD625BF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ind w:left="2160" w:hanging="360"/>
      </w:pPr>
      <w:rPr>
        <w:rFonts w:ascii="Symbol" w:hAnsi="Symbol" w:hint="default"/>
        <w:u w:val="none"/>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65622F26"/>
    <w:multiLevelType w:val="multilevel"/>
    <w:tmpl w:val="FD625BF2"/>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ind w:left="2880" w:hanging="360"/>
      </w:pPr>
      <w:rPr>
        <w:rFonts w:ascii="Symbol" w:hAnsi="Symbol" w:hint="default"/>
        <w:u w:val="none"/>
      </w:rPr>
    </w:lvl>
    <w:lvl w:ilvl="2">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2" w15:restartNumberingAfterBreak="0">
    <w:nsid w:val="660E03DA"/>
    <w:multiLevelType w:val="multilevel"/>
    <w:tmpl w:val="FD625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u w:val="none"/>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120D21"/>
    <w:multiLevelType w:val="hybridMultilevel"/>
    <w:tmpl w:val="ACD01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937BCE"/>
    <w:multiLevelType w:val="hybridMultilevel"/>
    <w:tmpl w:val="B172DEA2"/>
    <w:lvl w:ilvl="0" w:tplc="04090001">
      <w:start w:val="1"/>
      <w:numFmt w:val="bullet"/>
      <w:lvlText w:val=""/>
      <w:lvlJc w:val="left"/>
      <w:pPr>
        <w:ind w:left="1440" w:hanging="360"/>
      </w:pPr>
      <w:rPr>
        <w:rFonts w:ascii="Symbol" w:hAnsi="Symbol"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3F727A7"/>
    <w:multiLevelType w:val="multilevel"/>
    <w:tmpl w:val="FD625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u w:val="none"/>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205B75"/>
    <w:multiLevelType w:val="multilevel"/>
    <w:tmpl w:val="FD625BF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ind w:left="2160" w:hanging="360"/>
      </w:pPr>
      <w:rPr>
        <w:rFonts w:ascii="Symbol" w:hAnsi="Symbol" w:hint="default"/>
        <w:u w:val="none"/>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7" w15:restartNumberingAfterBreak="0">
    <w:nsid w:val="778D38BA"/>
    <w:multiLevelType w:val="multilevel"/>
    <w:tmpl w:val="FD625BF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ind w:left="2160" w:hanging="360"/>
      </w:pPr>
      <w:rPr>
        <w:rFonts w:ascii="Symbol" w:hAnsi="Symbol" w:hint="default"/>
        <w:u w:val="none"/>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8" w15:restartNumberingAfterBreak="0">
    <w:nsid w:val="786D333F"/>
    <w:multiLevelType w:val="hybridMultilevel"/>
    <w:tmpl w:val="51244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AC71EB"/>
    <w:multiLevelType w:val="multilevel"/>
    <w:tmpl w:val="FD625BF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ind w:left="2160" w:hanging="360"/>
      </w:pPr>
      <w:rPr>
        <w:rFonts w:ascii="Symbol" w:hAnsi="Symbol" w:hint="default"/>
        <w:u w:val="none"/>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33"/>
  </w:num>
  <w:num w:numId="2">
    <w:abstractNumId w:val="23"/>
  </w:num>
  <w:num w:numId="3">
    <w:abstractNumId w:val="34"/>
  </w:num>
  <w:num w:numId="4">
    <w:abstractNumId w:val="7"/>
  </w:num>
  <w:num w:numId="5">
    <w:abstractNumId w:val="6"/>
  </w:num>
  <w:num w:numId="6">
    <w:abstractNumId w:val="4"/>
  </w:num>
  <w:num w:numId="7">
    <w:abstractNumId w:val="35"/>
  </w:num>
  <w:num w:numId="8">
    <w:abstractNumId w:val="0"/>
  </w:num>
  <w:num w:numId="9">
    <w:abstractNumId w:val="2"/>
  </w:num>
  <w:num w:numId="10">
    <w:abstractNumId w:val="16"/>
  </w:num>
  <w:num w:numId="11">
    <w:abstractNumId w:val="36"/>
  </w:num>
  <w:num w:numId="12">
    <w:abstractNumId w:val="17"/>
  </w:num>
  <w:num w:numId="13">
    <w:abstractNumId w:val="26"/>
  </w:num>
  <w:num w:numId="14">
    <w:abstractNumId w:val="14"/>
  </w:num>
  <w:num w:numId="15">
    <w:abstractNumId w:val="24"/>
  </w:num>
  <w:num w:numId="16">
    <w:abstractNumId w:val="28"/>
  </w:num>
  <w:num w:numId="17">
    <w:abstractNumId w:val="11"/>
  </w:num>
  <w:num w:numId="18">
    <w:abstractNumId w:val="22"/>
  </w:num>
  <w:num w:numId="19">
    <w:abstractNumId w:val="30"/>
  </w:num>
  <w:num w:numId="20">
    <w:abstractNumId w:val="39"/>
  </w:num>
  <w:num w:numId="21">
    <w:abstractNumId w:val="37"/>
  </w:num>
  <w:num w:numId="22">
    <w:abstractNumId w:val="19"/>
  </w:num>
  <w:num w:numId="23">
    <w:abstractNumId w:val="20"/>
  </w:num>
  <w:num w:numId="24">
    <w:abstractNumId w:val="5"/>
  </w:num>
  <w:num w:numId="25">
    <w:abstractNumId w:val="15"/>
  </w:num>
  <w:num w:numId="26">
    <w:abstractNumId w:val="1"/>
  </w:num>
  <w:num w:numId="27">
    <w:abstractNumId w:val="13"/>
  </w:num>
  <w:num w:numId="28">
    <w:abstractNumId w:val="32"/>
  </w:num>
  <w:num w:numId="29">
    <w:abstractNumId w:val="18"/>
  </w:num>
  <w:num w:numId="30">
    <w:abstractNumId w:val="21"/>
  </w:num>
  <w:num w:numId="31">
    <w:abstractNumId w:val="3"/>
  </w:num>
  <w:num w:numId="32">
    <w:abstractNumId w:val="31"/>
  </w:num>
  <w:num w:numId="33">
    <w:abstractNumId w:val="12"/>
  </w:num>
  <w:num w:numId="34">
    <w:abstractNumId w:val="8"/>
  </w:num>
  <w:num w:numId="35">
    <w:abstractNumId w:val="25"/>
  </w:num>
  <w:num w:numId="36">
    <w:abstractNumId w:val="38"/>
  </w:num>
  <w:num w:numId="37">
    <w:abstractNumId w:val="9"/>
  </w:num>
  <w:num w:numId="38">
    <w:abstractNumId w:val="29"/>
  </w:num>
  <w:num w:numId="39">
    <w:abstractNumId w:val="27"/>
  </w:num>
  <w:num w:numId="40">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6A"/>
    <w:rsid w:val="0004339A"/>
    <w:rsid w:val="000C48DC"/>
    <w:rsid w:val="00170C21"/>
    <w:rsid w:val="00174EA6"/>
    <w:rsid w:val="001C3B93"/>
    <w:rsid w:val="001E6C8C"/>
    <w:rsid w:val="00207959"/>
    <w:rsid w:val="00212FFA"/>
    <w:rsid w:val="00222E91"/>
    <w:rsid w:val="00255882"/>
    <w:rsid w:val="0026110D"/>
    <w:rsid w:val="00293225"/>
    <w:rsid w:val="00294756"/>
    <w:rsid w:val="002A22E8"/>
    <w:rsid w:val="002A32D4"/>
    <w:rsid w:val="002A3AFA"/>
    <w:rsid w:val="002A5804"/>
    <w:rsid w:val="002A6F3C"/>
    <w:rsid w:val="002F732F"/>
    <w:rsid w:val="00302BE4"/>
    <w:rsid w:val="00332875"/>
    <w:rsid w:val="003921FB"/>
    <w:rsid w:val="003A0F2D"/>
    <w:rsid w:val="003A61AF"/>
    <w:rsid w:val="003C3869"/>
    <w:rsid w:val="003D132E"/>
    <w:rsid w:val="00406911"/>
    <w:rsid w:val="00415AA1"/>
    <w:rsid w:val="004357A8"/>
    <w:rsid w:val="004370D7"/>
    <w:rsid w:val="00447C95"/>
    <w:rsid w:val="00476620"/>
    <w:rsid w:val="00476BEF"/>
    <w:rsid w:val="004804D0"/>
    <w:rsid w:val="004E2CE8"/>
    <w:rsid w:val="005065BA"/>
    <w:rsid w:val="005157AB"/>
    <w:rsid w:val="00523459"/>
    <w:rsid w:val="00553DFA"/>
    <w:rsid w:val="00557228"/>
    <w:rsid w:val="00567048"/>
    <w:rsid w:val="00575C7A"/>
    <w:rsid w:val="005A1D85"/>
    <w:rsid w:val="005B7D1A"/>
    <w:rsid w:val="005D3C6C"/>
    <w:rsid w:val="005D4F2E"/>
    <w:rsid w:val="005D5634"/>
    <w:rsid w:val="005F1155"/>
    <w:rsid w:val="006039E1"/>
    <w:rsid w:val="00627564"/>
    <w:rsid w:val="006721A7"/>
    <w:rsid w:val="00687476"/>
    <w:rsid w:val="006C6B59"/>
    <w:rsid w:val="006D6587"/>
    <w:rsid w:val="00715364"/>
    <w:rsid w:val="00717A7C"/>
    <w:rsid w:val="00756350"/>
    <w:rsid w:val="007655FF"/>
    <w:rsid w:val="00771E11"/>
    <w:rsid w:val="007B1006"/>
    <w:rsid w:val="008011A8"/>
    <w:rsid w:val="00803821"/>
    <w:rsid w:val="00803B0A"/>
    <w:rsid w:val="00831F28"/>
    <w:rsid w:val="008335D2"/>
    <w:rsid w:val="00844460"/>
    <w:rsid w:val="00847852"/>
    <w:rsid w:val="008538C9"/>
    <w:rsid w:val="0086429C"/>
    <w:rsid w:val="00874907"/>
    <w:rsid w:val="00885E14"/>
    <w:rsid w:val="00896642"/>
    <w:rsid w:val="008D5A9E"/>
    <w:rsid w:val="0091674A"/>
    <w:rsid w:val="0091686E"/>
    <w:rsid w:val="00930E4B"/>
    <w:rsid w:val="009752F2"/>
    <w:rsid w:val="0098353F"/>
    <w:rsid w:val="009A3157"/>
    <w:rsid w:val="009E143A"/>
    <w:rsid w:val="009E4B64"/>
    <w:rsid w:val="009E4F3E"/>
    <w:rsid w:val="00A03146"/>
    <w:rsid w:val="00A21D6A"/>
    <w:rsid w:val="00A239DF"/>
    <w:rsid w:val="00A40B5B"/>
    <w:rsid w:val="00A43939"/>
    <w:rsid w:val="00AB2B18"/>
    <w:rsid w:val="00AC2A38"/>
    <w:rsid w:val="00AC3224"/>
    <w:rsid w:val="00AE1E96"/>
    <w:rsid w:val="00B00093"/>
    <w:rsid w:val="00B471DC"/>
    <w:rsid w:val="00B476FA"/>
    <w:rsid w:val="00B71E66"/>
    <w:rsid w:val="00B7456A"/>
    <w:rsid w:val="00B77B16"/>
    <w:rsid w:val="00B914A6"/>
    <w:rsid w:val="00B91AA2"/>
    <w:rsid w:val="00BB0DAC"/>
    <w:rsid w:val="00C11CA5"/>
    <w:rsid w:val="00CC578B"/>
    <w:rsid w:val="00D10EBB"/>
    <w:rsid w:val="00D573A1"/>
    <w:rsid w:val="00D80F4F"/>
    <w:rsid w:val="00D95126"/>
    <w:rsid w:val="00DA2BF3"/>
    <w:rsid w:val="00DB47C9"/>
    <w:rsid w:val="00DE5603"/>
    <w:rsid w:val="00E11C4C"/>
    <w:rsid w:val="00E16DC1"/>
    <w:rsid w:val="00E22416"/>
    <w:rsid w:val="00E25106"/>
    <w:rsid w:val="00E844C5"/>
    <w:rsid w:val="00E9006A"/>
    <w:rsid w:val="00E96D6F"/>
    <w:rsid w:val="00EC033A"/>
    <w:rsid w:val="00EE7F3B"/>
    <w:rsid w:val="00F04A84"/>
    <w:rsid w:val="00F1156C"/>
    <w:rsid w:val="00F15D3F"/>
    <w:rsid w:val="00F417C0"/>
    <w:rsid w:val="00F50FC6"/>
    <w:rsid w:val="00F558D9"/>
    <w:rsid w:val="00F61D32"/>
    <w:rsid w:val="00FC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C506D-0D3C-46FE-9AB0-B1BCE2D0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875"/>
  </w:style>
  <w:style w:type="paragraph" w:styleId="Heading1">
    <w:name w:val="heading 1"/>
    <w:basedOn w:val="Normal"/>
    <w:link w:val="Heading1Char"/>
    <w:uiPriority w:val="9"/>
    <w:qFormat/>
    <w:rsid w:val="00E96D6F"/>
    <w:pPr>
      <w:spacing w:before="75" w:after="75" w:line="240" w:lineRule="auto"/>
      <w:outlineLvl w:val="0"/>
    </w:pPr>
    <w:rPr>
      <w:rFonts w:ascii="Times New Roman" w:eastAsia="Times New Roman" w:hAnsi="Times New Roman" w:cs="Times New Roman"/>
      <w:b/>
      <w:bCs/>
      <w:color w:val="000000"/>
      <w:kern w:val="36"/>
      <w:sz w:val="33"/>
      <w:szCs w:val="33"/>
    </w:rPr>
  </w:style>
  <w:style w:type="paragraph" w:styleId="Heading4">
    <w:name w:val="heading 4"/>
    <w:basedOn w:val="Normal"/>
    <w:next w:val="Normal"/>
    <w:link w:val="Heading4Char"/>
    <w:uiPriority w:val="9"/>
    <w:semiHidden/>
    <w:unhideWhenUsed/>
    <w:qFormat/>
    <w:rsid w:val="008335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56A"/>
    <w:pPr>
      <w:ind w:left="720"/>
      <w:contextualSpacing/>
    </w:pPr>
  </w:style>
  <w:style w:type="character" w:styleId="Hyperlink">
    <w:name w:val="Hyperlink"/>
    <w:basedOn w:val="DefaultParagraphFont"/>
    <w:uiPriority w:val="99"/>
    <w:unhideWhenUsed/>
    <w:rsid w:val="00B7456A"/>
    <w:rPr>
      <w:color w:val="0000FF" w:themeColor="hyperlink"/>
      <w:u w:val="single"/>
    </w:rPr>
  </w:style>
  <w:style w:type="character" w:customStyle="1" w:styleId="Heading1Char">
    <w:name w:val="Heading 1 Char"/>
    <w:basedOn w:val="DefaultParagraphFont"/>
    <w:link w:val="Heading1"/>
    <w:uiPriority w:val="9"/>
    <w:rsid w:val="00E96D6F"/>
    <w:rPr>
      <w:rFonts w:ascii="Times New Roman" w:eastAsia="Times New Roman" w:hAnsi="Times New Roman" w:cs="Times New Roman"/>
      <w:b/>
      <w:bCs/>
      <w:color w:val="000000"/>
      <w:kern w:val="36"/>
      <w:sz w:val="33"/>
      <w:szCs w:val="33"/>
    </w:rPr>
  </w:style>
  <w:style w:type="paragraph" w:customStyle="1" w:styleId="Default">
    <w:name w:val="Default"/>
    <w:rsid w:val="00E96D6F"/>
    <w:pPr>
      <w:autoSpaceDE w:val="0"/>
      <w:autoSpaceDN w:val="0"/>
      <w:adjustRightInd w:val="0"/>
      <w:spacing w:after="0" w:line="240" w:lineRule="auto"/>
    </w:pPr>
    <w:rPr>
      <w:rFonts w:ascii="Book Antiqua" w:hAnsi="Book Antiqua" w:cs="Book Antiqua"/>
      <w:color w:val="000000"/>
      <w:sz w:val="24"/>
      <w:szCs w:val="24"/>
    </w:rPr>
  </w:style>
  <w:style w:type="character" w:styleId="Strong">
    <w:name w:val="Strong"/>
    <w:basedOn w:val="DefaultParagraphFont"/>
    <w:uiPriority w:val="22"/>
    <w:qFormat/>
    <w:rsid w:val="00E96D6F"/>
    <w:rPr>
      <w:b/>
      <w:bCs/>
    </w:rPr>
  </w:style>
  <w:style w:type="paragraph" w:styleId="NormalWeb">
    <w:name w:val="Normal (Web)"/>
    <w:basedOn w:val="Normal"/>
    <w:uiPriority w:val="99"/>
    <w:unhideWhenUsed/>
    <w:rsid w:val="00E96D6F"/>
    <w:pPr>
      <w:spacing w:after="360" w:line="240" w:lineRule="auto"/>
    </w:pPr>
    <w:rPr>
      <w:rFonts w:ascii="Times New Roman" w:eastAsia="Times New Roman" w:hAnsi="Times New Roman" w:cs="Times New Roman"/>
      <w:sz w:val="24"/>
      <w:szCs w:val="24"/>
    </w:rPr>
  </w:style>
  <w:style w:type="paragraph" w:customStyle="1" w:styleId="Pa4">
    <w:name w:val="Pa4"/>
    <w:basedOn w:val="Default"/>
    <w:next w:val="Default"/>
    <w:uiPriority w:val="99"/>
    <w:rsid w:val="00E96D6F"/>
    <w:pPr>
      <w:spacing w:line="201" w:lineRule="atLeast"/>
    </w:pPr>
    <w:rPr>
      <w:rFonts w:ascii="HelveticaCondensed" w:hAnsi="HelveticaCondensed" w:cstheme="minorBidi"/>
      <w:color w:val="auto"/>
    </w:rPr>
  </w:style>
  <w:style w:type="character" w:styleId="FollowedHyperlink">
    <w:name w:val="FollowedHyperlink"/>
    <w:basedOn w:val="DefaultParagraphFont"/>
    <w:uiPriority w:val="99"/>
    <w:semiHidden/>
    <w:unhideWhenUsed/>
    <w:rsid w:val="00E96D6F"/>
    <w:rPr>
      <w:color w:val="800080" w:themeColor="followedHyperlink"/>
      <w:u w:val="single"/>
    </w:rPr>
  </w:style>
  <w:style w:type="paragraph" w:customStyle="1" w:styleId="normal1-3sp">
    <w:name w:val="normal_1-3sp"/>
    <w:basedOn w:val="Normal"/>
    <w:rsid w:val="00E96D6F"/>
    <w:pPr>
      <w:spacing w:before="30" w:after="30" w:line="240" w:lineRule="auto"/>
      <w:ind w:left="30" w:right="30"/>
    </w:pPr>
    <w:rPr>
      <w:rFonts w:ascii="Verdana" w:eastAsia="Times New Roman" w:hAnsi="Verdana" w:cs="Times New Roman"/>
      <w:color w:val="000000"/>
      <w:sz w:val="18"/>
      <w:szCs w:val="18"/>
    </w:rPr>
  </w:style>
  <w:style w:type="character" w:styleId="Emphasis">
    <w:name w:val="Emphasis"/>
    <w:basedOn w:val="DefaultParagraphFont"/>
    <w:uiPriority w:val="20"/>
    <w:qFormat/>
    <w:rsid w:val="00E96D6F"/>
    <w:rPr>
      <w:i/>
      <w:iCs/>
    </w:rPr>
  </w:style>
  <w:style w:type="character" w:customStyle="1" w:styleId="Heading4Char">
    <w:name w:val="Heading 4 Char"/>
    <w:basedOn w:val="DefaultParagraphFont"/>
    <w:link w:val="Heading4"/>
    <w:uiPriority w:val="9"/>
    <w:semiHidden/>
    <w:rsid w:val="008335D2"/>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8335D2"/>
  </w:style>
  <w:style w:type="character" w:styleId="UnresolvedMention">
    <w:name w:val="Unresolved Mention"/>
    <w:basedOn w:val="DefaultParagraphFont"/>
    <w:uiPriority w:val="99"/>
    <w:semiHidden/>
    <w:unhideWhenUsed/>
    <w:rsid w:val="003C3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com" TargetMode="External"/><Relationship Id="rId13" Type="http://schemas.openxmlformats.org/officeDocument/2006/relationships/hyperlink" Target="https://www.raise.me/how-it-works" TargetMode="External"/><Relationship Id="rId18" Type="http://schemas.openxmlformats.org/officeDocument/2006/relationships/hyperlink" Target="http://www.srnexpres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cappex.com/scholarships" TargetMode="External"/><Relationship Id="rId12" Type="http://schemas.openxmlformats.org/officeDocument/2006/relationships/hyperlink" Target="http://www.lela.org" TargetMode="External"/><Relationship Id="rId17" Type="http://schemas.openxmlformats.org/officeDocument/2006/relationships/hyperlink" Target="http://www.scholarshipexperts.com" TargetMode="External"/><Relationship Id="rId2" Type="http://schemas.openxmlformats.org/officeDocument/2006/relationships/numbering" Target="numbering.xml"/><Relationship Id="rId16" Type="http://schemas.openxmlformats.org/officeDocument/2006/relationships/hyperlink" Target="http://www.scholarshi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FAFSA.ed.gov" TargetMode="External"/><Relationship Id="rId11" Type="http://schemas.openxmlformats.org/officeDocument/2006/relationships/hyperlink" Target="http://www.fastweb.com" TargetMode="External"/><Relationship Id="rId5" Type="http://schemas.openxmlformats.org/officeDocument/2006/relationships/webSettings" Target="webSettings.xml"/><Relationship Id="rId15" Type="http://schemas.openxmlformats.org/officeDocument/2006/relationships/hyperlink" Target="http://www.salliemae.com" TargetMode="External"/><Relationship Id="rId10" Type="http://schemas.openxmlformats.org/officeDocument/2006/relationships/hyperlink" Target="http://www.FAFSA.ed.gov" TargetMode="External"/><Relationship Id="rId19" Type="http://schemas.openxmlformats.org/officeDocument/2006/relationships/hyperlink" Target="http://www.wiredscholars.com" TargetMode="External"/><Relationship Id="rId4" Type="http://schemas.openxmlformats.org/officeDocument/2006/relationships/settings" Target="settings.xml"/><Relationship Id="rId9" Type="http://schemas.openxmlformats.org/officeDocument/2006/relationships/hyperlink" Target="http://www.collegescholarships.com" TargetMode="External"/><Relationship Id="rId14" Type="http://schemas.openxmlformats.org/officeDocument/2006/relationships/hyperlink" Target="http://www.fina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DEA99-F26D-404F-9152-C3EA2997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ChrisStutes</dc:creator>
  <cp:lastModifiedBy>Macy Toups</cp:lastModifiedBy>
  <cp:revision>2</cp:revision>
  <cp:lastPrinted>2015-01-05T21:39:00Z</cp:lastPrinted>
  <dcterms:created xsi:type="dcterms:W3CDTF">2019-02-22T16:26:00Z</dcterms:created>
  <dcterms:modified xsi:type="dcterms:W3CDTF">2019-02-22T16:26:00Z</dcterms:modified>
</cp:coreProperties>
</file>